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04" w:rsidRPr="008443D8" w:rsidRDefault="00AC4006" w:rsidP="00086004">
      <w:pPr>
        <w:autoSpaceDE w:val="0"/>
        <w:autoSpaceDN w:val="0"/>
        <w:adjustRightInd w:val="0"/>
        <w:jc w:val="center"/>
        <w:rPr>
          <w:rFonts w:ascii="Arial" w:hAnsi="Arial" w:cs="Arial"/>
          <w:b/>
          <w:sz w:val="24"/>
          <w:szCs w:val="24"/>
          <w:u w:val="single"/>
          <w:lang w:val="es-ES"/>
        </w:rPr>
      </w:pPr>
      <w:bookmarkStart w:id="0" w:name="_GoBack"/>
      <w:bookmarkEnd w:id="0"/>
      <w:r w:rsidRPr="008443D8">
        <w:rPr>
          <w:rFonts w:ascii="Arial" w:hAnsi="Arial" w:cs="Arial"/>
          <w:b/>
          <w:sz w:val="24"/>
          <w:szCs w:val="24"/>
          <w:u w:val="single"/>
          <w:lang w:val="es-ES"/>
        </w:rPr>
        <w:t xml:space="preserve">ANEXO </w:t>
      </w:r>
      <w:r w:rsidR="00534C2E">
        <w:rPr>
          <w:rFonts w:ascii="Arial" w:hAnsi="Arial" w:cs="Arial"/>
          <w:b/>
          <w:sz w:val="24"/>
          <w:szCs w:val="24"/>
          <w:u w:val="single"/>
          <w:lang w:val="es-ES"/>
        </w:rPr>
        <w:t>B</w:t>
      </w:r>
      <w:r w:rsidRPr="008443D8">
        <w:rPr>
          <w:rFonts w:ascii="Arial" w:hAnsi="Arial" w:cs="Arial"/>
          <w:b/>
          <w:sz w:val="24"/>
          <w:szCs w:val="24"/>
          <w:u w:val="single"/>
          <w:lang w:val="es-ES"/>
        </w:rPr>
        <w:t xml:space="preserve">: </w:t>
      </w:r>
      <w:r w:rsidR="00086004" w:rsidRPr="008443D8">
        <w:rPr>
          <w:rFonts w:ascii="Arial" w:hAnsi="Arial" w:cs="Arial"/>
          <w:b/>
          <w:sz w:val="24"/>
          <w:szCs w:val="24"/>
          <w:u w:val="single"/>
          <w:lang w:val="es-ES"/>
        </w:rPr>
        <w:t>SOLICITUD</w:t>
      </w:r>
    </w:p>
    <w:p w:rsidR="00086004" w:rsidRPr="003A3657" w:rsidRDefault="00086004" w:rsidP="003A6038">
      <w:pPr>
        <w:autoSpaceDE w:val="0"/>
        <w:autoSpaceDN w:val="0"/>
        <w:adjustRightInd w:val="0"/>
        <w:rPr>
          <w:rFonts w:ascii="Arial Narrow" w:hAnsi="Arial Narrow" w:cs="HelveticaNeue-Italic"/>
          <w:b/>
          <w:i/>
          <w:iCs/>
          <w:snapToGrid/>
          <w:sz w:val="16"/>
          <w:szCs w:val="24"/>
          <w:lang w:val="es-ES"/>
        </w:rPr>
      </w:pPr>
    </w:p>
    <w:p w:rsidR="00576FA9" w:rsidRPr="008443D8" w:rsidRDefault="00086004" w:rsidP="008443D8">
      <w:pPr>
        <w:pStyle w:val="secre"/>
        <w:spacing w:after="0" w:line="276" w:lineRule="auto"/>
        <w:ind w:firstLine="0"/>
        <w:jc w:val="center"/>
        <w:rPr>
          <w:rFonts w:cs="Arial"/>
          <w:b/>
          <w:smallCaps/>
          <w:color w:val="C00000"/>
          <w:sz w:val="22"/>
          <w:lang w:val="es-ES"/>
        </w:rPr>
      </w:pPr>
      <w:r w:rsidRPr="008443D8">
        <w:rPr>
          <w:rFonts w:cs="Arial"/>
          <w:b/>
          <w:smallCaps/>
          <w:color w:val="C00000"/>
          <w:sz w:val="22"/>
          <w:lang w:val="es-ES"/>
        </w:rPr>
        <w:t>Convocatoria pública para la concesión de</w:t>
      </w:r>
      <w:r w:rsidR="00434498" w:rsidRPr="008443D8">
        <w:rPr>
          <w:rFonts w:cs="Arial"/>
          <w:b/>
          <w:smallCaps/>
          <w:color w:val="C00000"/>
          <w:sz w:val="22"/>
          <w:lang w:val="es-ES"/>
        </w:rPr>
        <w:t xml:space="preserve"> </w:t>
      </w:r>
      <w:r w:rsidRPr="008443D8">
        <w:rPr>
          <w:rFonts w:cs="Arial"/>
          <w:b/>
          <w:smallCaps/>
          <w:color w:val="C00000"/>
          <w:sz w:val="22"/>
          <w:lang w:val="es-ES"/>
        </w:rPr>
        <w:t xml:space="preserve">subvenciones </w:t>
      </w:r>
      <w:r w:rsidR="006D7705" w:rsidRPr="008443D8">
        <w:rPr>
          <w:rFonts w:cs="Arial"/>
          <w:b/>
          <w:smallCaps/>
          <w:color w:val="C00000"/>
          <w:sz w:val="22"/>
          <w:lang w:val="es-ES"/>
        </w:rPr>
        <w:t xml:space="preserve">dirigidas </w:t>
      </w:r>
      <w:r w:rsidR="00576FA9" w:rsidRPr="008443D8">
        <w:rPr>
          <w:rFonts w:cs="Arial"/>
          <w:b/>
          <w:smallCaps/>
          <w:color w:val="C00000"/>
          <w:sz w:val="22"/>
          <w:lang w:val="es-ES"/>
        </w:rPr>
        <w:t>al</w:t>
      </w:r>
      <w:r w:rsidR="00434498" w:rsidRPr="008443D8">
        <w:rPr>
          <w:rFonts w:cs="Arial"/>
          <w:b/>
          <w:smallCaps/>
          <w:color w:val="C00000"/>
          <w:sz w:val="22"/>
          <w:lang w:val="es-ES"/>
        </w:rPr>
        <w:t xml:space="preserve"> </w:t>
      </w:r>
      <w:r w:rsidR="003A6038" w:rsidRPr="008443D8">
        <w:rPr>
          <w:rFonts w:cs="Arial"/>
          <w:b/>
          <w:smallCaps/>
          <w:color w:val="C00000"/>
          <w:sz w:val="22"/>
          <w:lang w:val="es-ES"/>
        </w:rPr>
        <w:t>mantenimiento</w:t>
      </w:r>
      <w:r w:rsidR="00DB4278">
        <w:rPr>
          <w:rFonts w:cs="Arial"/>
          <w:b/>
          <w:smallCaps/>
          <w:color w:val="C00000"/>
          <w:sz w:val="22"/>
          <w:lang w:val="es-ES"/>
        </w:rPr>
        <w:t xml:space="preserve"> y reactivación</w:t>
      </w:r>
      <w:r w:rsidR="003A6038" w:rsidRPr="008443D8">
        <w:rPr>
          <w:rFonts w:cs="Arial"/>
          <w:b/>
          <w:smallCaps/>
          <w:color w:val="C00000"/>
          <w:sz w:val="22"/>
          <w:lang w:val="es-ES"/>
        </w:rPr>
        <w:t xml:space="preserve"> de la actividad económica en el medio rural de la provincia de Burgos durante la crisis provocada por el COVID-19</w:t>
      </w:r>
    </w:p>
    <w:p w:rsidR="003A6038" w:rsidRPr="003A3657" w:rsidRDefault="003A6038" w:rsidP="00576FA9">
      <w:pPr>
        <w:autoSpaceDE w:val="0"/>
        <w:autoSpaceDN w:val="0"/>
        <w:adjustRightInd w:val="0"/>
        <w:jc w:val="both"/>
        <w:rPr>
          <w:rFonts w:ascii="Arial Narrow" w:hAnsi="Arial Narrow"/>
          <w:sz w:val="16"/>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7"/>
        <w:gridCol w:w="1092"/>
        <w:gridCol w:w="2216"/>
        <w:gridCol w:w="3308"/>
      </w:tblGrid>
      <w:tr w:rsidR="00FD2608" w:rsidRPr="00DD3B47" w:rsidTr="003A3657">
        <w:trPr>
          <w:trHeight w:val="264"/>
        </w:trPr>
        <w:tc>
          <w:tcPr>
            <w:tcW w:w="9923" w:type="dxa"/>
            <w:gridSpan w:val="4"/>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3A3657">
        <w:tblPrEx>
          <w:tblLook w:val="0000" w:firstRow="0" w:lastRow="0" w:firstColumn="0" w:lastColumn="0" w:noHBand="0" w:noVBand="0"/>
        </w:tblPrEx>
        <w:trPr>
          <w:cantSplit/>
          <w:trHeight w:val="300"/>
        </w:trPr>
        <w:tc>
          <w:tcPr>
            <w:tcW w:w="9923" w:type="dxa"/>
            <w:gridSpan w:val="4"/>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2C01EC" w:rsidRPr="00DD3B47">
              <w:rPr>
                <w:rFonts w:ascii="Arial Narrow" w:hAnsi="Arial Narrow" w:cs="Arial"/>
                <w:sz w:val="24"/>
                <w:szCs w:val="24"/>
              </w:rPr>
              <w:fldChar w:fldCharType="begin">
                <w:ffData>
                  <w:name w:val="Casilla1"/>
                  <w:enabled/>
                  <w:calcOnExit w:val="0"/>
                  <w:checkBox>
                    <w:sizeAuto/>
                    <w:default w:val="0"/>
                  </w:checkBox>
                </w:ffData>
              </w:fldChar>
            </w:r>
            <w:bookmarkStart w:id="1" w:name="Casilla1"/>
            <w:r w:rsidRPr="00DD3B47">
              <w:rPr>
                <w:rFonts w:ascii="Arial Narrow" w:hAnsi="Arial Narrow" w:cs="Arial"/>
                <w:sz w:val="24"/>
                <w:szCs w:val="24"/>
              </w:rPr>
              <w:instrText xml:space="preserve"> FORMCHECKBOX </w:instrText>
            </w:r>
            <w:r w:rsidR="00285188">
              <w:rPr>
                <w:rFonts w:ascii="Arial Narrow" w:hAnsi="Arial Narrow" w:cs="Arial"/>
                <w:sz w:val="24"/>
                <w:szCs w:val="24"/>
              </w:rPr>
            </w:r>
            <w:r w:rsidR="00285188">
              <w:rPr>
                <w:rFonts w:ascii="Arial Narrow" w:hAnsi="Arial Narrow" w:cs="Arial"/>
                <w:sz w:val="24"/>
                <w:szCs w:val="24"/>
              </w:rPr>
              <w:fldChar w:fldCharType="separate"/>
            </w:r>
            <w:r w:rsidR="002C01EC"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2C01EC" w:rsidRPr="00DD3B47">
              <w:rPr>
                <w:rFonts w:ascii="Arial Narrow" w:hAnsi="Arial Narrow" w:cs="Arial"/>
                <w:sz w:val="24"/>
                <w:szCs w:val="24"/>
              </w:rPr>
              <w:fldChar w:fldCharType="begin">
                <w:ffData>
                  <w:name w:val="Casilla2"/>
                  <w:enabled/>
                  <w:calcOnExit w:val="0"/>
                  <w:checkBox>
                    <w:sizeAuto/>
                    <w:default w:val="0"/>
                  </w:checkBox>
                </w:ffData>
              </w:fldChar>
            </w:r>
            <w:bookmarkStart w:id="2" w:name="Casilla2"/>
            <w:r w:rsidRPr="00DD3B47">
              <w:rPr>
                <w:rFonts w:ascii="Arial Narrow" w:hAnsi="Arial Narrow" w:cs="Arial"/>
                <w:sz w:val="24"/>
                <w:szCs w:val="24"/>
              </w:rPr>
              <w:instrText xml:space="preserve"> FORMCHECKBOX </w:instrText>
            </w:r>
            <w:r w:rsidR="00285188">
              <w:rPr>
                <w:rFonts w:ascii="Arial Narrow" w:hAnsi="Arial Narrow" w:cs="Arial"/>
                <w:sz w:val="24"/>
                <w:szCs w:val="24"/>
              </w:rPr>
            </w:r>
            <w:r w:rsidR="00285188">
              <w:rPr>
                <w:rFonts w:ascii="Arial Narrow" w:hAnsi="Arial Narrow" w:cs="Arial"/>
                <w:sz w:val="24"/>
                <w:szCs w:val="24"/>
              </w:rPr>
              <w:fldChar w:fldCharType="separate"/>
            </w:r>
            <w:r w:rsidR="002C01EC" w:rsidRPr="00DD3B47">
              <w:rPr>
                <w:rFonts w:ascii="Arial Narrow" w:hAnsi="Arial Narrow" w:cs="Arial"/>
                <w:sz w:val="24"/>
                <w:szCs w:val="24"/>
              </w:rPr>
              <w:fldChar w:fldCharType="end"/>
            </w:r>
            <w:bookmarkEnd w:id="2"/>
            <w:r w:rsidRPr="00DD3B47">
              <w:rPr>
                <w:rFonts w:ascii="Arial Narrow" w:hAnsi="Arial Narrow" w:cs="Arial"/>
                <w:sz w:val="24"/>
                <w:szCs w:val="24"/>
              </w:rPr>
              <w:t xml:space="preserve"> Persona Jurídica</w:t>
            </w:r>
          </w:p>
        </w:tc>
      </w:tr>
      <w:tr w:rsidR="00554721" w:rsidRPr="00DD3B47" w:rsidTr="003B6F5B">
        <w:tblPrEx>
          <w:tblLook w:val="0000" w:firstRow="0" w:lastRow="0" w:firstColumn="0" w:lastColumn="0" w:noHBand="0" w:noVBand="0"/>
        </w:tblPrEx>
        <w:trPr>
          <w:trHeight w:val="798"/>
        </w:trPr>
        <w:tc>
          <w:tcPr>
            <w:tcW w:w="4399"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524"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3A6038" w:rsidRPr="00DD3B47" w:rsidTr="003B6F5B">
        <w:tblPrEx>
          <w:tblLook w:val="0000" w:firstRow="0" w:lastRow="0" w:firstColumn="0" w:lastColumn="0" w:noHBand="0" w:noVBand="0"/>
        </w:tblPrEx>
        <w:trPr>
          <w:cantSplit/>
          <w:trHeight w:val="837"/>
        </w:trPr>
        <w:tc>
          <w:tcPr>
            <w:tcW w:w="4399" w:type="dxa"/>
            <w:gridSpan w:val="2"/>
          </w:tcPr>
          <w:p w:rsidR="003A6038" w:rsidRPr="00DD3B47" w:rsidRDefault="003A6038" w:rsidP="003A6038">
            <w:pPr>
              <w:rPr>
                <w:rFonts w:ascii="Arial Narrow" w:hAnsi="Arial Narrow" w:cs="Arial"/>
                <w:sz w:val="24"/>
                <w:szCs w:val="24"/>
              </w:rPr>
            </w:pPr>
            <w:r w:rsidRPr="00DD3B47">
              <w:rPr>
                <w:rFonts w:ascii="Arial Narrow" w:hAnsi="Arial Narrow" w:cs="Arial"/>
                <w:sz w:val="24"/>
                <w:szCs w:val="24"/>
              </w:rPr>
              <w:t>N.I.F. / C.I.F.</w:t>
            </w:r>
          </w:p>
          <w:p w:rsidR="003A6038" w:rsidRPr="00DD3B47" w:rsidRDefault="003A6038" w:rsidP="006D7705">
            <w:pPr>
              <w:rPr>
                <w:rFonts w:ascii="Arial Narrow" w:hAnsi="Arial Narrow" w:cs="Arial"/>
                <w:sz w:val="24"/>
                <w:szCs w:val="24"/>
              </w:rPr>
            </w:pPr>
          </w:p>
        </w:tc>
        <w:tc>
          <w:tcPr>
            <w:tcW w:w="5524" w:type="dxa"/>
            <w:gridSpan w:val="2"/>
          </w:tcPr>
          <w:p w:rsidR="003A6038" w:rsidRDefault="003A6038" w:rsidP="006D7705">
            <w:pPr>
              <w:rPr>
                <w:rFonts w:ascii="Arial Narrow" w:hAnsi="Arial Narrow" w:cs="Arial"/>
                <w:sz w:val="24"/>
                <w:szCs w:val="24"/>
              </w:rPr>
            </w:pPr>
            <w:r>
              <w:rPr>
                <w:rFonts w:ascii="Arial Narrow" w:hAnsi="Arial Narrow" w:cs="Arial"/>
                <w:sz w:val="24"/>
                <w:szCs w:val="24"/>
              </w:rPr>
              <w:t xml:space="preserve">Fecha de alta </w:t>
            </w:r>
          </w:p>
        </w:tc>
      </w:tr>
      <w:tr w:rsidR="003B6F5B" w:rsidRPr="00DD3B47" w:rsidTr="003B6F5B">
        <w:tblPrEx>
          <w:tblLook w:val="0000" w:firstRow="0" w:lastRow="0" w:firstColumn="0" w:lastColumn="0" w:noHBand="0" w:noVBand="0"/>
        </w:tblPrEx>
        <w:trPr>
          <w:cantSplit/>
          <w:trHeight w:val="837"/>
        </w:trPr>
        <w:tc>
          <w:tcPr>
            <w:tcW w:w="3307" w:type="dxa"/>
          </w:tcPr>
          <w:p w:rsidR="003B6F5B" w:rsidRPr="006F13F3" w:rsidRDefault="003B6F5B" w:rsidP="003B6F5B">
            <w:pPr>
              <w:rPr>
                <w:rFonts w:ascii="Arial Narrow" w:hAnsi="Arial Narrow" w:cs="Arial"/>
                <w:sz w:val="24"/>
                <w:szCs w:val="24"/>
              </w:rPr>
            </w:pPr>
            <w:r>
              <w:rPr>
                <w:rFonts w:ascii="Arial Narrow" w:hAnsi="Arial Narrow" w:cs="Arial"/>
                <w:sz w:val="24"/>
                <w:szCs w:val="24"/>
              </w:rPr>
              <w:t xml:space="preserve">Importe Facturación </w:t>
            </w:r>
            <w:r w:rsidRPr="00471043">
              <w:rPr>
                <w:rFonts w:ascii="Arial Narrow" w:hAnsi="Arial Narrow" w:cs="Arial"/>
                <w:i/>
                <w:sz w:val="24"/>
                <w:szCs w:val="24"/>
              </w:rPr>
              <w:t>2019</w:t>
            </w:r>
          </w:p>
        </w:tc>
        <w:tc>
          <w:tcPr>
            <w:tcW w:w="3308" w:type="dxa"/>
            <w:gridSpan w:val="2"/>
          </w:tcPr>
          <w:p w:rsidR="003B6F5B" w:rsidRPr="006F13F3" w:rsidRDefault="003B6F5B" w:rsidP="003B6F5B">
            <w:pPr>
              <w:rPr>
                <w:rFonts w:ascii="Arial Narrow" w:hAnsi="Arial Narrow" w:cs="Arial"/>
                <w:sz w:val="24"/>
                <w:szCs w:val="24"/>
              </w:rPr>
            </w:pPr>
            <w:r>
              <w:rPr>
                <w:rFonts w:ascii="Arial Narrow" w:hAnsi="Arial Narrow" w:cs="Arial"/>
                <w:sz w:val="24"/>
                <w:szCs w:val="24"/>
              </w:rPr>
              <w:t xml:space="preserve">Facturación </w:t>
            </w:r>
            <w:r w:rsidRPr="00471043">
              <w:rPr>
                <w:rFonts w:ascii="Arial Narrow" w:hAnsi="Arial Narrow" w:cs="Arial"/>
                <w:i/>
                <w:sz w:val="24"/>
                <w:szCs w:val="24"/>
              </w:rPr>
              <w:t>01/03/2019-31/05/2019</w:t>
            </w:r>
          </w:p>
          <w:p w:rsidR="003B6F5B" w:rsidRPr="006F13F3" w:rsidRDefault="003B6F5B" w:rsidP="00FC5DC8">
            <w:pPr>
              <w:rPr>
                <w:rFonts w:ascii="Arial Narrow" w:hAnsi="Arial Narrow" w:cs="Arial"/>
                <w:sz w:val="24"/>
                <w:szCs w:val="24"/>
              </w:rPr>
            </w:pPr>
          </w:p>
        </w:tc>
        <w:tc>
          <w:tcPr>
            <w:tcW w:w="3308" w:type="dxa"/>
          </w:tcPr>
          <w:p w:rsidR="003B6F5B" w:rsidRDefault="003B6F5B">
            <w:pPr>
              <w:rPr>
                <w:rFonts w:ascii="Arial Narrow" w:hAnsi="Arial Narrow" w:cs="Arial"/>
                <w:sz w:val="24"/>
                <w:szCs w:val="24"/>
              </w:rPr>
            </w:pPr>
            <w:r>
              <w:rPr>
                <w:rFonts w:ascii="Arial Narrow" w:hAnsi="Arial Narrow" w:cs="Arial"/>
                <w:sz w:val="24"/>
                <w:szCs w:val="24"/>
              </w:rPr>
              <w:t xml:space="preserve">Facturación </w:t>
            </w:r>
            <w:r w:rsidRPr="00471043">
              <w:rPr>
                <w:rFonts w:ascii="Arial Narrow" w:hAnsi="Arial Narrow" w:cs="Arial"/>
                <w:i/>
                <w:sz w:val="24"/>
                <w:szCs w:val="24"/>
              </w:rPr>
              <w:t>01/03/2020-31/05/2020</w:t>
            </w:r>
          </w:p>
          <w:p w:rsidR="003B6F5B" w:rsidRPr="006F13F3" w:rsidRDefault="003B6F5B" w:rsidP="00413B97">
            <w:pPr>
              <w:rPr>
                <w:rFonts w:ascii="Arial Narrow" w:hAnsi="Arial Narrow" w:cs="Arial"/>
                <w:sz w:val="24"/>
                <w:szCs w:val="24"/>
              </w:rPr>
            </w:pPr>
          </w:p>
        </w:tc>
      </w:tr>
      <w:tr w:rsidR="006D7705" w:rsidRPr="00DD3B47" w:rsidTr="003B6F5B">
        <w:tblPrEx>
          <w:tblLook w:val="0000" w:firstRow="0" w:lastRow="0" w:firstColumn="0" w:lastColumn="0" w:noHBand="0" w:noVBand="0"/>
        </w:tblPrEx>
        <w:trPr>
          <w:cantSplit/>
          <w:trHeight w:val="837"/>
        </w:trPr>
        <w:tc>
          <w:tcPr>
            <w:tcW w:w="4399" w:type="dxa"/>
            <w:gridSpan w:val="2"/>
          </w:tcPr>
          <w:p w:rsidR="006D7705" w:rsidRPr="006F13F3" w:rsidRDefault="00413B97" w:rsidP="006D7705">
            <w:pPr>
              <w:rPr>
                <w:rFonts w:ascii="Arial Narrow" w:hAnsi="Arial Narrow" w:cs="Arial"/>
                <w:sz w:val="24"/>
                <w:szCs w:val="24"/>
              </w:rPr>
            </w:pPr>
            <w:r w:rsidRPr="006F13F3">
              <w:rPr>
                <w:rFonts w:ascii="Arial Narrow" w:hAnsi="Arial Narrow" w:cs="Arial"/>
                <w:sz w:val="24"/>
                <w:szCs w:val="24"/>
              </w:rPr>
              <w:t>Actividad</w:t>
            </w:r>
          </w:p>
        </w:tc>
        <w:tc>
          <w:tcPr>
            <w:tcW w:w="5524" w:type="dxa"/>
            <w:gridSpan w:val="2"/>
          </w:tcPr>
          <w:p w:rsidR="006D7705" w:rsidRPr="0018291F" w:rsidRDefault="003A6038" w:rsidP="00EA63DB">
            <w:pPr>
              <w:rPr>
                <w:rFonts w:ascii="Arial Narrow" w:hAnsi="Arial Narrow" w:cs="Arial"/>
                <w:i/>
              </w:rPr>
            </w:pPr>
            <w:r w:rsidRPr="006F13F3">
              <w:rPr>
                <w:rFonts w:ascii="Arial Narrow" w:hAnsi="Arial Narrow" w:cs="Arial"/>
                <w:sz w:val="24"/>
                <w:szCs w:val="24"/>
              </w:rPr>
              <w:t xml:space="preserve">Nº trabajadores contratados </w:t>
            </w:r>
            <w:r w:rsidR="00EA63DB" w:rsidRPr="006F13F3">
              <w:rPr>
                <w:rFonts w:ascii="Arial Narrow" w:hAnsi="Arial Narrow" w:cs="Arial"/>
                <w:sz w:val="24"/>
                <w:szCs w:val="24"/>
              </w:rPr>
              <w:t>a fecha 01</w:t>
            </w:r>
            <w:r w:rsidRPr="006F13F3">
              <w:rPr>
                <w:rFonts w:ascii="Arial Narrow" w:hAnsi="Arial Narrow" w:cs="Arial"/>
                <w:sz w:val="24"/>
                <w:szCs w:val="24"/>
              </w:rPr>
              <w:t>/</w:t>
            </w:r>
            <w:r w:rsidR="00015984" w:rsidRPr="006F13F3">
              <w:rPr>
                <w:rFonts w:ascii="Arial Narrow" w:hAnsi="Arial Narrow" w:cs="Arial"/>
                <w:sz w:val="24"/>
                <w:szCs w:val="24"/>
              </w:rPr>
              <w:t>0</w:t>
            </w:r>
            <w:r w:rsidRPr="006F13F3">
              <w:rPr>
                <w:rFonts w:ascii="Arial Narrow" w:hAnsi="Arial Narrow" w:cs="Arial"/>
                <w:sz w:val="24"/>
                <w:szCs w:val="24"/>
              </w:rPr>
              <w:t>3/2020</w:t>
            </w:r>
            <w:r w:rsidR="0018291F">
              <w:rPr>
                <w:rFonts w:ascii="Arial Narrow" w:hAnsi="Arial Narrow" w:cs="Arial"/>
                <w:sz w:val="24"/>
                <w:szCs w:val="24"/>
              </w:rPr>
              <w:t xml:space="preserve"> </w:t>
            </w:r>
            <w:r w:rsidR="0018291F" w:rsidRPr="0018291F">
              <w:rPr>
                <w:rFonts w:ascii="Arial Narrow" w:hAnsi="Arial Narrow" w:cs="Arial"/>
                <w:i/>
              </w:rPr>
              <w:t>(medido en UTA  (unidades de trabajo/año)</w:t>
            </w:r>
          </w:p>
        </w:tc>
      </w:tr>
      <w:tr w:rsidR="00554721" w:rsidRPr="00DD3B47" w:rsidTr="003B6F5B">
        <w:tblPrEx>
          <w:tblLook w:val="0000" w:firstRow="0" w:lastRow="0" w:firstColumn="0" w:lastColumn="0" w:noHBand="0" w:noVBand="0"/>
        </w:tblPrEx>
        <w:trPr>
          <w:cantSplit/>
          <w:trHeight w:val="694"/>
        </w:trPr>
        <w:tc>
          <w:tcPr>
            <w:tcW w:w="4399" w:type="dxa"/>
            <w:gridSpan w:val="2"/>
          </w:tcPr>
          <w:p w:rsidR="00554721" w:rsidRPr="00DD3B47" w:rsidRDefault="003A6038" w:rsidP="006D7705">
            <w:pPr>
              <w:rPr>
                <w:rFonts w:ascii="Arial Narrow" w:hAnsi="Arial Narrow" w:cs="Arial"/>
                <w:sz w:val="24"/>
                <w:szCs w:val="24"/>
              </w:rPr>
            </w:pPr>
            <w:r w:rsidRPr="00DD3B47">
              <w:rPr>
                <w:rFonts w:ascii="Arial Narrow" w:hAnsi="Arial Narrow" w:cs="Arial"/>
                <w:sz w:val="24"/>
                <w:szCs w:val="24"/>
              </w:rPr>
              <w:t>Domicilio Fiscal</w:t>
            </w:r>
          </w:p>
        </w:tc>
        <w:tc>
          <w:tcPr>
            <w:tcW w:w="5524" w:type="dxa"/>
            <w:gridSpan w:val="2"/>
          </w:tcPr>
          <w:p w:rsidR="00554721" w:rsidRPr="00DD3B47" w:rsidRDefault="003A6038" w:rsidP="006D7705">
            <w:pPr>
              <w:rPr>
                <w:rFonts w:ascii="Arial Narrow" w:hAnsi="Arial Narrow" w:cs="Arial"/>
                <w:sz w:val="24"/>
                <w:szCs w:val="24"/>
              </w:rPr>
            </w:pPr>
            <w:r w:rsidRPr="00DD3B47">
              <w:rPr>
                <w:rFonts w:ascii="Arial Narrow" w:hAnsi="Arial Narrow" w:cs="Arial"/>
                <w:sz w:val="24"/>
                <w:szCs w:val="24"/>
              </w:rPr>
              <w:t>Centro de trabajo</w:t>
            </w:r>
          </w:p>
        </w:tc>
      </w:tr>
      <w:tr w:rsidR="006D7705" w:rsidRPr="00DD3B47" w:rsidTr="003B6F5B">
        <w:tblPrEx>
          <w:tblLook w:val="0000" w:firstRow="0" w:lastRow="0" w:firstColumn="0" w:lastColumn="0" w:noHBand="0" w:noVBand="0"/>
        </w:tblPrEx>
        <w:trPr>
          <w:cantSplit/>
          <w:trHeight w:val="400"/>
        </w:trPr>
        <w:tc>
          <w:tcPr>
            <w:tcW w:w="4399" w:type="dxa"/>
            <w:gridSpan w:val="2"/>
          </w:tcPr>
          <w:p w:rsidR="006D7705" w:rsidRPr="00DD3B47" w:rsidRDefault="003A6038" w:rsidP="006D7705">
            <w:pPr>
              <w:rPr>
                <w:rFonts w:ascii="Arial Narrow" w:hAnsi="Arial Narrow" w:cs="Arial"/>
                <w:sz w:val="24"/>
                <w:szCs w:val="24"/>
              </w:rPr>
            </w:pPr>
            <w:r>
              <w:rPr>
                <w:rFonts w:ascii="Arial Narrow" w:hAnsi="Arial Narrow" w:cs="Arial"/>
                <w:sz w:val="24"/>
                <w:szCs w:val="24"/>
              </w:rPr>
              <w:t>Núcleo de población</w:t>
            </w:r>
          </w:p>
          <w:p w:rsidR="006D7705" w:rsidRPr="00DD3B47" w:rsidRDefault="006D7705" w:rsidP="006D7705">
            <w:pPr>
              <w:rPr>
                <w:rFonts w:ascii="Arial Narrow" w:hAnsi="Arial Narrow" w:cs="Arial"/>
                <w:sz w:val="24"/>
                <w:szCs w:val="24"/>
              </w:rPr>
            </w:pPr>
          </w:p>
          <w:p w:rsidR="006D7705" w:rsidRPr="00DD3B47" w:rsidRDefault="006D7705" w:rsidP="006D7705">
            <w:pPr>
              <w:rPr>
                <w:rFonts w:ascii="Arial Narrow" w:hAnsi="Arial Narrow" w:cs="Arial"/>
                <w:sz w:val="24"/>
                <w:szCs w:val="24"/>
              </w:rPr>
            </w:pPr>
          </w:p>
        </w:tc>
        <w:tc>
          <w:tcPr>
            <w:tcW w:w="5524" w:type="dxa"/>
            <w:gridSpan w:val="2"/>
          </w:tcPr>
          <w:p w:rsidR="006D7705" w:rsidRPr="00DD3B47" w:rsidRDefault="003A6038" w:rsidP="006D7705">
            <w:pPr>
              <w:rPr>
                <w:rFonts w:ascii="Arial Narrow" w:hAnsi="Arial Narrow" w:cs="Arial"/>
                <w:sz w:val="24"/>
                <w:szCs w:val="24"/>
              </w:rPr>
            </w:pPr>
            <w:r>
              <w:rPr>
                <w:rFonts w:ascii="Arial Narrow" w:hAnsi="Arial Narrow" w:cs="Arial"/>
                <w:sz w:val="24"/>
                <w:szCs w:val="24"/>
              </w:rPr>
              <w:t>Municipio</w:t>
            </w:r>
          </w:p>
        </w:tc>
      </w:tr>
      <w:tr w:rsidR="00554721" w:rsidRPr="00DD3B47" w:rsidTr="003B6F5B">
        <w:tblPrEx>
          <w:tblLook w:val="0000" w:firstRow="0" w:lastRow="0" w:firstColumn="0" w:lastColumn="0" w:noHBand="0" w:noVBand="0"/>
        </w:tblPrEx>
        <w:trPr>
          <w:trHeight w:val="816"/>
        </w:trPr>
        <w:tc>
          <w:tcPr>
            <w:tcW w:w="4399"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5524" w:type="dxa"/>
            <w:gridSpan w:val="2"/>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bl>
    <w:p w:rsidR="0066495E" w:rsidRDefault="0066495E" w:rsidP="0066495E">
      <w:pPr>
        <w:pStyle w:val="secre"/>
        <w:spacing w:after="0" w:line="276" w:lineRule="auto"/>
        <w:ind w:firstLine="0"/>
        <w:jc w:val="center"/>
        <w:rPr>
          <w:rFonts w:ascii="Arial Narrow" w:hAnsi="Arial Narrow" w:cs="Arial"/>
          <w:b/>
          <w:lang w:val="es-ES"/>
        </w:rPr>
      </w:pPr>
      <w:r>
        <w:rPr>
          <w:rFonts w:ascii="Arial Narrow" w:hAnsi="Arial Narrow" w:cs="Arial"/>
          <w:b/>
          <w:color w:val="632423" w:themeColor="accent2" w:themeShade="80"/>
          <w:lang w:val="es-ES"/>
        </w:rPr>
        <w:t>*</w:t>
      </w:r>
      <w:r>
        <w:rPr>
          <w:rFonts w:ascii="Arial Narrow" w:hAnsi="Arial Narrow" w:cs="Arial"/>
          <w:b/>
          <w:i/>
          <w:color w:val="632423" w:themeColor="accent2" w:themeShade="80"/>
          <w:sz w:val="16"/>
          <w:lang w:val="es-ES"/>
        </w:rPr>
        <w:t>Todos los campos son obligatorios. Se recuerda que la comunicación mediante correo electrónico, será válida para todo el procedimiento</w:t>
      </w:r>
      <w:r>
        <w:rPr>
          <w:rFonts w:ascii="Arial Narrow" w:hAnsi="Arial Narrow" w:cs="Arial"/>
          <w:b/>
          <w:i/>
          <w:color w:val="FF0000"/>
          <w:sz w:val="16"/>
          <w:lang w:val="es-ES"/>
        </w:rPr>
        <w:t>.</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23"/>
      </w:tblGrid>
      <w:tr w:rsidR="00086004" w:rsidRPr="00DD3B47" w:rsidTr="003A3657">
        <w:tc>
          <w:tcPr>
            <w:tcW w:w="9923" w:type="dxa"/>
            <w:shd w:val="clear" w:color="auto" w:fill="BFBFBF"/>
          </w:tcPr>
          <w:p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rsidTr="003A3657">
        <w:tc>
          <w:tcPr>
            <w:tcW w:w="9923" w:type="dxa"/>
            <w:shd w:val="clear" w:color="auto" w:fill="FFFFFF"/>
          </w:tcPr>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w:t>
            </w:r>
            <w:proofErr w:type="gramStart"/>
            <w:r w:rsidR="00554721" w:rsidRPr="00DD3B47">
              <w:rPr>
                <w:rFonts w:ascii="Arial Narrow" w:hAnsi="Arial Narrow" w:cs="HelveticaNeue-Italic"/>
                <w:i/>
                <w:iCs/>
                <w:snapToGrid/>
                <w:sz w:val="24"/>
                <w:szCs w:val="24"/>
                <w:lang w:val="es-ES"/>
              </w:rPr>
              <w:t xml:space="preserve">de </w:t>
            </w:r>
            <w:r w:rsidR="00F04FA0" w:rsidRPr="00DD3B47">
              <w:rPr>
                <w:rFonts w:ascii="Arial Narrow" w:hAnsi="Arial Narrow" w:cs="HelveticaNeue-Italic"/>
                <w:i/>
                <w:iCs/>
                <w:snapToGrid/>
                <w:sz w:val="24"/>
                <w:szCs w:val="24"/>
                <w:lang w:val="es-ES"/>
              </w:rPr>
              <w:t>…</w:t>
            </w:r>
            <w:proofErr w:type="gramEnd"/>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086004" w:rsidRPr="00DD3B47"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Que reuniendo los requisitos establecidos en la </w:t>
            </w:r>
            <w:r w:rsidR="003A6038" w:rsidRPr="00DD3B47">
              <w:rPr>
                <w:rFonts w:ascii="Arial Narrow" w:hAnsi="Arial Narrow" w:cs="HelveticaNeue-Italic"/>
                <w:i/>
                <w:iCs/>
                <w:snapToGrid/>
                <w:sz w:val="24"/>
                <w:szCs w:val="24"/>
                <w:lang w:val="es-ES"/>
              </w:rPr>
              <w:t>Convocatoria pública para la concesión de</w:t>
            </w:r>
            <w:r w:rsidR="003A6038">
              <w:rPr>
                <w:rFonts w:ascii="Arial Narrow" w:hAnsi="Arial Narrow" w:cs="HelveticaNeue-Italic"/>
                <w:i/>
                <w:iCs/>
                <w:snapToGrid/>
                <w:sz w:val="24"/>
                <w:szCs w:val="24"/>
                <w:lang w:val="es-ES"/>
              </w:rPr>
              <w:t xml:space="preserve"> </w:t>
            </w:r>
            <w:r w:rsidR="003A6038" w:rsidRPr="00DD3B47">
              <w:rPr>
                <w:rFonts w:ascii="Arial Narrow" w:hAnsi="Arial Narrow" w:cs="HelveticaNeue-Italic"/>
                <w:i/>
                <w:iCs/>
                <w:snapToGrid/>
                <w:sz w:val="24"/>
                <w:szCs w:val="24"/>
                <w:lang w:val="es-ES"/>
              </w:rPr>
              <w:t xml:space="preserve">subvenciones dirigidas </w:t>
            </w:r>
            <w:r w:rsidR="003A6038">
              <w:rPr>
                <w:rFonts w:ascii="Arial Narrow" w:hAnsi="Arial Narrow" w:cs="HelveticaNeue-Italic"/>
                <w:i/>
                <w:iCs/>
                <w:snapToGrid/>
                <w:sz w:val="24"/>
                <w:szCs w:val="24"/>
                <w:lang w:val="es-ES"/>
              </w:rPr>
              <w:t>al mantenimiento de la actividad económica en el medio rural de la provincia de Burgos durante la crisis provocada por el COVID-19 acude</w:t>
            </w:r>
            <w:r w:rsidRPr="00DD3B47">
              <w:rPr>
                <w:rFonts w:ascii="Arial Narrow" w:hAnsi="Arial Narrow" w:cs="HelveticaNeue-Italic"/>
                <w:i/>
                <w:iCs/>
                <w:snapToGrid/>
                <w:sz w:val="24"/>
                <w:szCs w:val="24"/>
                <w:lang w:val="es-ES"/>
              </w:rPr>
              <w:t xml:space="preserve"> a la presente convocatoria.</w:t>
            </w:r>
          </w:p>
          <w:p w:rsidR="00086004" w:rsidRDefault="00086004" w:rsidP="00086004">
            <w:pPr>
              <w:pStyle w:val="Default"/>
              <w:rPr>
                <w:rFonts w:ascii="Arial Narrow" w:hAnsi="Arial Narrow"/>
                <w:color w:val="auto"/>
                <w:sz w:val="16"/>
                <w:szCs w:val="16"/>
              </w:rPr>
            </w:pPr>
          </w:p>
          <w:p w:rsidR="00816766" w:rsidRDefault="00816766" w:rsidP="00086004">
            <w:pPr>
              <w:pStyle w:val="Default"/>
              <w:rPr>
                <w:rFonts w:ascii="Arial Narrow" w:hAnsi="Arial Narrow"/>
                <w:color w:val="auto"/>
                <w:sz w:val="16"/>
                <w:szCs w:val="16"/>
              </w:rPr>
            </w:pPr>
          </w:p>
          <w:p w:rsidR="00A6677B" w:rsidRDefault="00A6677B" w:rsidP="00086004">
            <w:pPr>
              <w:pStyle w:val="Default"/>
              <w:rPr>
                <w:rFonts w:ascii="Arial Narrow" w:hAnsi="Arial Narrow"/>
                <w:color w:val="auto"/>
                <w:sz w:val="16"/>
                <w:szCs w:val="16"/>
              </w:rPr>
            </w:pPr>
          </w:p>
          <w:p w:rsidR="00816766" w:rsidRPr="00DD3B47" w:rsidRDefault="00816766" w:rsidP="00086004">
            <w:pPr>
              <w:pStyle w:val="Default"/>
              <w:rPr>
                <w:rFonts w:ascii="Arial Narrow" w:hAnsi="Arial Narrow"/>
                <w:color w:val="auto"/>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sidR="006140ED">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8443D8" w:rsidRPr="003A2766" w:rsidRDefault="008443D8" w:rsidP="008443D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Aportar Aceptación, o en su defecto Renuncia expresa, de la subvención en el plazo establecido. </w:t>
            </w:r>
          </w:p>
          <w:p w:rsidR="008443D8" w:rsidRPr="003A2766" w:rsidRDefault="008443D8" w:rsidP="008443D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Destinar la subvención a la finalidad para la que sea concedida e incluir en el presupuesto la financiación necesaria para ello. </w:t>
            </w:r>
          </w:p>
          <w:p w:rsidR="008443D8" w:rsidRDefault="008443D8" w:rsidP="008443D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Presentar, dentro del plazo señalado, la documentación exigida por las Bases de la Convocatoria para la justificación de la subvención.</w:t>
            </w:r>
          </w:p>
          <w:p w:rsidR="003A6038" w:rsidRPr="00DD3B47" w:rsidRDefault="003A6038" w:rsidP="00086004">
            <w:pPr>
              <w:shd w:val="clear" w:color="auto" w:fill="FFFFFF"/>
              <w:autoSpaceDE w:val="0"/>
              <w:autoSpaceDN w:val="0"/>
              <w:adjustRightInd w:val="0"/>
              <w:jc w:val="both"/>
              <w:rPr>
                <w:rFonts w:ascii="Arial Narrow" w:hAnsi="Arial Narrow"/>
                <w:sz w:val="16"/>
                <w:szCs w:val="16"/>
              </w:rPr>
            </w:pPr>
          </w:p>
          <w:p w:rsidR="003A6038"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Asimismo </w:t>
            </w:r>
            <w:r w:rsidR="00EA63DB">
              <w:rPr>
                <w:rFonts w:ascii="Arial Narrow" w:hAnsi="Arial Narrow" w:cs="HelveticaNeue-Italic"/>
                <w:b/>
                <w:i/>
                <w:iCs/>
                <w:snapToGrid/>
                <w:sz w:val="24"/>
                <w:szCs w:val="24"/>
                <w:lang w:val="es-ES"/>
              </w:rPr>
              <w:t>DECLARA</w:t>
            </w:r>
            <w:r w:rsidR="003A6038">
              <w:rPr>
                <w:rFonts w:ascii="Arial Narrow" w:hAnsi="Arial Narrow" w:cs="HelveticaNeue-Italic"/>
                <w:i/>
                <w:iCs/>
                <w:snapToGrid/>
                <w:sz w:val="24"/>
                <w:szCs w:val="24"/>
                <w:lang w:val="es-ES"/>
              </w:rPr>
              <w:t>:</w:t>
            </w:r>
          </w:p>
          <w:p w:rsidR="003A6038" w:rsidRPr="003A6038" w:rsidRDefault="003A6038"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FC2281" w:rsidRDefault="004C7891"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FC2281">
              <w:rPr>
                <w:rFonts w:ascii="Arial Narrow" w:hAnsi="Arial Narrow" w:cs="HelveticaNeue-Italic"/>
                <w:i/>
                <w:iCs/>
                <w:snapToGrid/>
                <w:sz w:val="24"/>
                <w:szCs w:val="24"/>
                <w:lang w:val="es-ES"/>
              </w:rPr>
              <w:t>Haber visto reduci</w:t>
            </w:r>
            <w:r w:rsidR="008443D8">
              <w:rPr>
                <w:rFonts w:ascii="Arial Narrow" w:hAnsi="Arial Narrow" w:cs="HelveticaNeue-Italic"/>
                <w:i/>
                <w:iCs/>
                <w:snapToGrid/>
                <w:sz w:val="24"/>
                <w:szCs w:val="24"/>
                <w:lang w:val="es-ES"/>
              </w:rPr>
              <w:t>do el</w:t>
            </w:r>
            <w:r w:rsidR="00FC2281" w:rsidRPr="00FC2281">
              <w:rPr>
                <w:rFonts w:ascii="Arial Narrow" w:hAnsi="Arial Narrow" w:cs="HelveticaNeue-Italic"/>
                <w:i/>
                <w:iCs/>
                <w:snapToGrid/>
                <w:sz w:val="24"/>
                <w:szCs w:val="24"/>
                <w:lang w:val="es-ES"/>
              </w:rPr>
              <w:t xml:space="preserve"> nivel de ingresos en más del 50% en </w:t>
            </w:r>
            <w:r w:rsidR="003F10B1">
              <w:rPr>
                <w:rFonts w:ascii="Arial Narrow" w:hAnsi="Arial Narrow" w:cs="HelveticaNeue-Italic"/>
                <w:i/>
                <w:iCs/>
                <w:snapToGrid/>
                <w:sz w:val="24"/>
                <w:szCs w:val="24"/>
                <w:lang w:val="es-ES"/>
              </w:rPr>
              <w:t>el periodo del</w:t>
            </w:r>
            <w:r w:rsidR="00FC2281" w:rsidRPr="00FC2281">
              <w:rPr>
                <w:rFonts w:ascii="Arial Narrow" w:hAnsi="Arial Narrow" w:cs="HelveticaNeue-Italic"/>
                <w:i/>
                <w:iCs/>
                <w:snapToGrid/>
                <w:sz w:val="24"/>
                <w:szCs w:val="24"/>
                <w:lang w:val="es-ES"/>
              </w:rPr>
              <w:t xml:space="preserve"> </w:t>
            </w:r>
            <w:r w:rsidR="00FC5DC8">
              <w:rPr>
                <w:rFonts w:ascii="Arial Narrow" w:hAnsi="Arial Narrow" w:cs="HelveticaNeue-Italic"/>
                <w:i/>
                <w:iCs/>
                <w:snapToGrid/>
                <w:sz w:val="24"/>
                <w:szCs w:val="24"/>
                <w:lang w:val="es-ES"/>
              </w:rPr>
              <w:t>01/03/2020 al 31/05</w:t>
            </w:r>
            <w:r w:rsidR="003F10B1">
              <w:rPr>
                <w:rFonts w:ascii="Arial Narrow" w:hAnsi="Arial Narrow" w:cs="HelveticaNeue-Italic"/>
                <w:i/>
                <w:iCs/>
                <w:snapToGrid/>
                <w:sz w:val="24"/>
                <w:szCs w:val="24"/>
                <w:lang w:val="es-ES"/>
              </w:rPr>
              <w:t>/2020</w:t>
            </w:r>
            <w:r w:rsidR="00FC2281" w:rsidRPr="00FC2281">
              <w:rPr>
                <w:rFonts w:ascii="Arial Narrow" w:hAnsi="Arial Narrow" w:cs="HelveticaNeue-Italic"/>
                <w:i/>
                <w:iCs/>
                <w:snapToGrid/>
                <w:sz w:val="24"/>
                <w:szCs w:val="24"/>
                <w:lang w:val="es-ES"/>
              </w:rPr>
              <w:t xml:space="preserve"> respecto al mismo período del año pasado.</w:t>
            </w:r>
          </w:p>
          <w:p w:rsidR="00086004" w:rsidRPr="00FC2281"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FC2281">
              <w:rPr>
                <w:rFonts w:ascii="Arial Narrow" w:hAnsi="Arial Narrow" w:cs="HelveticaNeue-Italic"/>
                <w:i/>
                <w:iCs/>
                <w:snapToGrid/>
                <w:sz w:val="24"/>
                <w:szCs w:val="24"/>
                <w:lang w:val="es-ES"/>
              </w:rPr>
              <w:t>No tener impagada deuda vencida por ningún concepto con la Diputación Provincial de Burgos.</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No haber sido </w:t>
            </w:r>
            <w:r w:rsidR="008E0C46">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Hallarse al corriente de las obligaciones tributarias y frente a la Seguridad Social.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No haber solicitado la declaración de concurso,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a intervención judicial o haber sido inhabilitado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No haber sido declarado</w:t>
            </w:r>
            <w:r w:rsidR="008E0C46">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Hallarse al corriente de pago de obligaciones por reintegro de subvenciones en los términos que reglamentariamente se determinen.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No haber sido </w:t>
            </w:r>
            <w:r w:rsidR="008E0C46">
              <w:rPr>
                <w:rFonts w:ascii="Arial Narrow" w:hAnsi="Arial Narrow" w:cs="HelveticaNeue-Italic"/>
                <w:i/>
                <w:iCs/>
                <w:snapToGrid/>
                <w:sz w:val="24"/>
                <w:szCs w:val="24"/>
                <w:lang w:val="es-ES"/>
              </w:rPr>
              <w:t>objeto de sanción</w:t>
            </w:r>
            <w:r w:rsidR="005226FE">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mediante resolución firme con la pérdida de la posibilidad de obtener</w:t>
            </w:r>
            <w:r w:rsidR="00434498">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w:t>
            </w:r>
            <w:r w:rsidR="00EA63DB">
              <w:rPr>
                <w:rFonts w:ascii="Arial Narrow" w:hAnsi="Arial Narrow" w:cs="HelveticaNeue-Italic"/>
                <w:i/>
                <w:iCs/>
                <w:snapToGrid/>
                <w:sz w:val="24"/>
                <w:szCs w:val="24"/>
                <w:lang w:val="es-ES"/>
              </w:rPr>
              <w:t>ley o la Ley General Tributaria.</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SE COMPROMETE</w:t>
            </w:r>
            <w:r w:rsidR="008443D8">
              <w:rPr>
                <w:rFonts w:ascii="Arial Narrow" w:hAnsi="Arial Narrow" w:cs="HelveticaNeue-Italic"/>
                <w:b/>
                <w:i/>
                <w:iCs/>
                <w:snapToGrid/>
                <w:sz w:val="24"/>
                <w:szCs w:val="24"/>
                <w:lang w:val="es-ES"/>
              </w:rPr>
              <w:t xml:space="preserve"> A</w:t>
            </w:r>
            <w:r w:rsidRPr="00DD3B47">
              <w:rPr>
                <w:rFonts w:ascii="Arial Narrow" w:hAnsi="Arial Narrow" w:cs="HelveticaNeue-Italic"/>
                <w:i/>
                <w:iCs/>
                <w:snapToGrid/>
                <w:sz w:val="24"/>
                <w:szCs w:val="24"/>
                <w:lang w:val="es-ES"/>
              </w:rPr>
              <w:t xml:space="preserve">: </w:t>
            </w:r>
          </w:p>
          <w:p w:rsidR="008443D8" w:rsidRPr="00DD3B47" w:rsidRDefault="008443D8"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8443D8" w:rsidP="008443D8">
            <w:pPr>
              <w:pStyle w:val="Prrafodelista"/>
              <w:numPr>
                <w:ilvl w:val="0"/>
                <w:numId w:val="12"/>
              </w:num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D</w:t>
            </w:r>
            <w:r w:rsidR="00086004" w:rsidRPr="00DD3B47">
              <w:rPr>
                <w:rFonts w:ascii="Arial Narrow" w:hAnsi="Arial Narrow" w:cs="HelveticaNeue-Italic"/>
                <w:i/>
                <w:iCs/>
                <w:snapToGrid/>
                <w:sz w:val="24"/>
                <w:szCs w:val="24"/>
                <w:lang w:val="es-ES"/>
              </w:rPr>
              <w:t xml:space="preserve">estinar el importe de la subvención a la inversión/gasto/proyecto, en su caso, que se ha expresado en la solicitud. </w:t>
            </w:r>
          </w:p>
          <w:p w:rsidR="00086004" w:rsidRDefault="008443D8" w:rsidP="008443D8">
            <w:pPr>
              <w:pStyle w:val="Prrafodelista"/>
              <w:numPr>
                <w:ilvl w:val="0"/>
                <w:numId w:val="12"/>
              </w:num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P</w:t>
            </w:r>
            <w:r w:rsidR="00086004" w:rsidRPr="00DD3B47">
              <w:rPr>
                <w:rFonts w:ascii="Arial Narrow" w:hAnsi="Arial Narrow" w:cs="HelveticaNeue-Italic"/>
                <w:i/>
                <w:iCs/>
                <w:snapToGrid/>
                <w:sz w:val="24"/>
                <w:szCs w:val="24"/>
                <w:lang w:val="es-ES"/>
              </w:rPr>
              <w:t xml:space="preserve">oner a disposición de </w:t>
            </w:r>
            <w:r w:rsidR="0063797A">
              <w:rPr>
                <w:rFonts w:ascii="Arial Narrow" w:hAnsi="Arial Narrow" w:cs="HelveticaNeue-Italic"/>
                <w:i/>
                <w:iCs/>
                <w:snapToGrid/>
                <w:sz w:val="24"/>
                <w:szCs w:val="24"/>
                <w:lang w:val="es-ES"/>
              </w:rPr>
              <w:t>la Asociación de Desarrollo Rural correspondiente</w:t>
            </w:r>
            <w:r w:rsidR="00086004"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b/>
                <w:i/>
                <w:iCs/>
                <w:snapToGrid/>
                <w:sz w:val="24"/>
                <w:szCs w:val="24"/>
                <w:lang w:val="es-ES"/>
              </w:rPr>
              <w:t xml:space="preserve">Y ADJUNTA </w:t>
            </w:r>
            <w:r>
              <w:rPr>
                <w:rFonts w:ascii="Arial Narrow" w:hAnsi="Arial Narrow" w:cs="HelveticaNeue-Italic"/>
                <w:i/>
                <w:iCs/>
                <w:snapToGrid/>
                <w:sz w:val="24"/>
                <w:szCs w:val="24"/>
                <w:lang w:val="es-ES"/>
              </w:rPr>
              <w:t xml:space="preserve"> a la presente solicitud, la siguiente documentación.</w:t>
            </w:r>
          </w:p>
          <w:p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NIF/CIF de la persona física o jurídica solicitante.</w:t>
            </w: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Justificante de estar al corriente de pago en las obligaciones con la Seguridad Social y con la Agencia Tributaria.</w:t>
            </w: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lastRenderedPageBreak/>
              <w:t>Documento 036 o 037 de la Agencia Tributaria, referente al Censo de Empresarios del solicitante o Censo de Actividades Empresariales.</w:t>
            </w: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Justificantes de los gastos incurridos objeto de la presente subvención distribuidos claramente en función de la línea de actividad subvencionable solicitada (1. Mantenimiento – 2. Reactivación)</w:t>
            </w: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Justificantes de los pagos realizados respecto a dichos gastos, objeto de la presente subvención, con la misma distribución señalada en los gastos.</w:t>
            </w:r>
          </w:p>
          <w:p w:rsidR="00337CA9" w:rsidRP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rsidTr="003A3657">
        <w:tc>
          <w:tcPr>
            <w:tcW w:w="9923" w:type="dxa"/>
            <w:shd w:val="clear" w:color="auto" w:fill="C0C0C0"/>
          </w:tcPr>
          <w:p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rsidTr="003A3657">
        <w:tc>
          <w:tcPr>
            <w:tcW w:w="9923" w:type="dxa"/>
            <w:shd w:val="clear" w:color="auto" w:fill="FFFFFF"/>
          </w:tcPr>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B948F6" w:rsidRDefault="00B948F6" w:rsidP="00337CA9">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A63DB">
              <w:rPr>
                <w:rFonts w:ascii="Arial Narrow" w:hAnsi="Arial Narrow" w:cs="HelveticaNeue-Italic"/>
                <w:i/>
                <w:iCs/>
                <w:snapToGrid/>
                <w:sz w:val="24"/>
                <w:szCs w:val="24"/>
                <w:lang w:val="es-ES"/>
              </w:rPr>
              <w:t>Que conoce que las ayudas de la presente convocatoria son incompatibles con cualquier otro tipo de financiación para el mismo objeto procedente de cualquier otra Administración Pública.</w:t>
            </w:r>
          </w:p>
          <w:p w:rsidR="00337CA9" w:rsidRP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rsidR="00B948F6" w:rsidRDefault="00B948F6" w:rsidP="00B948F6">
            <w:pPr>
              <w:pStyle w:val="Prrafodelista"/>
              <w:shd w:val="clear" w:color="auto" w:fill="FFFFFF"/>
              <w:autoSpaceDE w:val="0"/>
              <w:autoSpaceDN w:val="0"/>
              <w:adjustRightInd w:val="0"/>
              <w:ind w:left="214"/>
              <w:jc w:val="both"/>
              <w:rPr>
                <w:rFonts w:ascii="Arial Narrow" w:hAnsi="Arial Narrow" w:cs="HelveticaNeue-Italic"/>
                <w:i/>
                <w:iCs/>
                <w:snapToGrid/>
                <w:sz w:val="24"/>
                <w:szCs w:val="24"/>
                <w:lang w:val="es-ES"/>
              </w:rPr>
            </w:pPr>
            <w:r w:rsidRPr="0091291C">
              <w:rPr>
                <w:rFonts w:ascii="Arial Narrow" w:hAnsi="Arial Narrow" w:cs="HelveticaNeue-Italic"/>
                <w:iCs/>
                <w:snapToGrid/>
                <w:sz w:val="24"/>
                <w:szCs w:val="24"/>
                <w:lang w:val="es-ES"/>
              </w:rPr>
              <w:sym w:font="Wingdings" w:char="F06F"/>
            </w:r>
            <w:r w:rsidRPr="00B948F6">
              <w:rPr>
                <w:rFonts w:ascii="Arial Narrow" w:hAnsi="Arial Narrow" w:cs="HelveticaNeue-Italic"/>
                <w:i/>
                <w:iCs/>
                <w:snapToGrid/>
                <w:sz w:val="24"/>
                <w:szCs w:val="24"/>
                <w:lang w:val="es-ES"/>
              </w:rPr>
              <w:t xml:space="preserve">  Que NO he solicitado ninguna ayuda para este proyecto hasta esta fecha.</w:t>
            </w:r>
          </w:p>
          <w:p w:rsidR="00337CA9" w:rsidRPr="006D0A26" w:rsidRDefault="00337CA9" w:rsidP="006D0A26">
            <w:pPr>
              <w:shd w:val="clear" w:color="auto" w:fill="FFFFFF"/>
              <w:autoSpaceDE w:val="0"/>
              <w:autoSpaceDN w:val="0"/>
              <w:adjustRightInd w:val="0"/>
              <w:jc w:val="both"/>
              <w:rPr>
                <w:rFonts w:ascii="Arial Narrow" w:hAnsi="Arial Narrow" w:cs="HelveticaNeue-Italic"/>
                <w:i/>
                <w:iCs/>
                <w:snapToGrid/>
                <w:sz w:val="24"/>
                <w:szCs w:val="24"/>
                <w:lang w:val="es-ES"/>
              </w:rPr>
            </w:pPr>
          </w:p>
          <w:p w:rsidR="00EA63DB" w:rsidRPr="00EA63DB" w:rsidRDefault="00B948F6" w:rsidP="00EA63DB">
            <w:pPr>
              <w:pStyle w:val="Prrafodelista"/>
              <w:shd w:val="clear" w:color="auto" w:fill="FFFFFF"/>
              <w:autoSpaceDE w:val="0"/>
              <w:autoSpaceDN w:val="0"/>
              <w:adjustRightInd w:val="0"/>
              <w:ind w:left="214"/>
              <w:jc w:val="both"/>
              <w:rPr>
                <w:rFonts w:ascii="Arial Narrow" w:hAnsi="Arial Narrow" w:cs="HelveticaNeue-Italic"/>
                <w:i/>
                <w:iCs/>
                <w:snapToGrid/>
                <w:sz w:val="24"/>
                <w:szCs w:val="24"/>
                <w:lang w:val="es-ES"/>
              </w:rPr>
            </w:pPr>
            <w:r w:rsidRPr="0091291C">
              <w:rPr>
                <w:rFonts w:ascii="Arial Narrow" w:hAnsi="Arial Narrow" w:cs="HelveticaNeue-Italic"/>
                <w:iCs/>
                <w:snapToGrid/>
                <w:sz w:val="24"/>
                <w:szCs w:val="24"/>
                <w:lang w:val="es-ES"/>
              </w:rPr>
              <w:sym w:font="Wingdings" w:char="F06F"/>
            </w:r>
            <w:r w:rsidRPr="00B948F6">
              <w:rPr>
                <w:rFonts w:ascii="Arial Narrow" w:hAnsi="Arial Narrow" w:cs="HelveticaNeue-Italic"/>
                <w:i/>
                <w:iCs/>
                <w:snapToGrid/>
                <w:sz w:val="24"/>
                <w:szCs w:val="24"/>
                <w:lang w:val="es-ES"/>
              </w:rPr>
              <w:t xml:space="preserve">  Que he solicitado para este proyecto y hasta esta fecha, las siguientes ayudas:</w:t>
            </w:r>
          </w:p>
          <w:p w:rsidR="00EA63DB" w:rsidRPr="00DD3B47" w:rsidRDefault="00EA63DB" w:rsidP="00EA63DB">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EA63DB" w:rsidRPr="00DD3B47" w:rsidRDefault="00EA63DB" w:rsidP="00EA63DB">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5C3E38" w:rsidRDefault="00EA63DB" w:rsidP="005C3E38">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 xml:space="preserve">Importe </w:t>
            </w:r>
            <w:r>
              <w:rPr>
                <w:rFonts w:ascii="Arial Narrow" w:hAnsi="Arial Narrow" w:cs="HelveticaNeue-Italic"/>
                <w:iCs/>
                <w:snapToGrid/>
                <w:sz w:val="24"/>
                <w:szCs w:val="24"/>
                <w:lang w:val="es-ES"/>
              </w:rPr>
              <w:t>pendiente de concesión</w:t>
            </w:r>
            <w:r w:rsidRPr="00DD3B47">
              <w:rPr>
                <w:rFonts w:ascii="Arial Narrow" w:hAnsi="Arial Narrow" w:cs="HelveticaNeue-Italic"/>
                <w:iCs/>
                <w:snapToGrid/>
                <w:sz w:val="24"/>
                <w:szCs w:val="24"/>
                <w:lang w:val="es-ES"/>
              </w:rPr>
              <w:t>:</w:t>
            </w:r>
          </w:p>
          <w:p w:rsidR="00337CA9" w:rsidRPr="00EA63DB" w:rsidRDefault="00337CA9" w:rsidP="00337CA9">
            <w:pPr>
              <w:shd w:val="clear" w:color="auto" w:fill="FFFFFF"/>
              <w:autoSpaceDE w:val="0"/>
              <w:autoSpaceDN w:val="0"/>
              <w:adjustRightInd w:val="0"/>
              <w:ind w:left="720"/>
              <w:jc w:val="both"/>
              <w:rPr>
                <w:rFonts w:ascii="Arial Narrow" w:hAnsi="Arial Narrow" w:cs="HelveticaNeue-Italic"/>
                <w:iCs/>
                <w:snapToGrid/>
                <w:sz w:val="24"/>
                <w:szCs w:val="24"/>
                <w:lang w:val="es-ES"/>
              </w:rPr>
            </w:pPr>
          </w:p>
          <w:p w:rsidR="00EA63DB" w:rsidRPr="006D0A26"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712CDB">
              <w:rPr>
                <w:rFonts w:ascii="Arial Narrow" w:hAnsi="Arial Narrow" w:cs="HelveticaNeue-Italic"/>
                <w:i/>
                <w:iCs/>
                <w:snapToGrid/>
                <w:sz w:val="24"/>
                <w:szCs w:val="24"/>
                <w:lang w:val="es-ES"/>
              </w:rPr>
              <w:t>la Asociación de Desarrollo Rural correspondiente</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4C397D" w:rsidRPr="004C397D" w:rsidTr="003A3657">
        <w:tc>
          <w:tcPr>
            <w:tcW w:w="9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C397D" w:rsidRPr="004C397D" w:rsidRDefault="004C397D" w:rsidP="004C397D">
            <w:pPr>
              <w:pStyle w:val="secre"/>
              <w:ind w:firstLine="0"/>
              <w:jc w:val="center"/>
              <w:rPr>
                <w:rFonts w:ascii="Arial Narrow" w:hAnsi="Arial Narrow"/>
                <w:b/>
                <w:u w:val="single"/>
                <w:lang w:val="es-ES"/>
              </w:rPr>
            </w:pPr>
            <w:r w:rsidRPr="004C397D">
              <w:rPr>
                <w:rFonts w:ascii="Arial Narrow" w:hAnsi="Arial Narrow"/>
                <w:b/>
                <w:u w:val="single"/>
                <w:lang w:val="es-ES"/>
              </w:rPr>
              <w:t>INFORMACIÓN PARA EL ABONO DE LA SUBVENCIÓN</w:t>
            </w:r>
          </w:p>
        </w:tc>
      </w:tr>
      <w:tr w:rsidR="004C397D" w:rsidRPr="00DD3B47" w:rsidTr="003A3657">
        <w:tc>
          <w:tcPr>
            <w:tcW w:w="9923" w:type="dxa"/>
            <w:tcBorders>
              <w:top w:val="single" w:sz="4" w:space="0" w:color="auto"/>
              <w:left w:val="single" w:sz="4" w:space="0" w:color="auto"/>
              <w:bottom w:val="single" w:sz="4" w:space="0" w:color="auto"/>
              <w:right w:val="single" w:sz="4" w:space="0" w:color="auto"/>
            </w:tcBorders>
            <w:shd w:val="clear" w:color="auto" w:fill="FFFFFF"/>
          </w:tcPr>
          <w:p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p>
          <w:p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r>
              <w:rPr>
                <w:rFonts w:ascii="Arial Narrow" w:hAnsi="Arial Narrow" w:cs="HelveticaNeue-Italic"/>
                <w:b/>
                <w:i/>
                <w:iCs/>
                <w:snapToGrid/>
                <w:sz w:val="24"/>
                <w:szCs w:val="24"/>
                <w:lang w:val="es-ES"/>
              </w:rPr>
              <w:t>Nº de cuenta (IBAN):</w:t>
            </w:r>
          </w:p>
          <w:p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p>
        </w:tc>
      </w:tr>
    </w:tbl>
    <w:p w:rsidR="004C397D" w:rsidRPr="004C397D" w:rsidRDefault="004C397D">
      <w:pPr>
        <w:pStyle w:val="secre"/>
        <w:ind w:firstLine="0"/>
        <w:jc w:val="center"/>
        <w:rPr>
          <w:rFonts w:ascii="Arial Narrow" w:hAnsi="Arial Narrow"/>
          <w:b/>
          <w:lang w:val="es-ES"/>
        </w:rPr>
      </w:pPr>
    </w:p>
    <w:p w:rsidR="004C397D" w:rsidRDefault="004C397D">
      <w:pPr>
        <w:pStyle w:val="secre"/>
        <w:ind w:firstLine="0"/>
        <w:jc w:val="center"/>
        <w:rPr>
          <w:rFonts w:ascii="Arial Narrow" w:hAnsi="Arial Narrow"/>
          <w:lang w:val="es-ES"/>
        </w:rPr>
      </w:pPr>
    </w:p>
    <w:p w:rsidR="00FD2608" w:rsidRPr="00337CA9" w:rsidRDefault="00FD2608" w:rsidP="00337CA9">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726A7E" w:rsidRDefault="00726A7E" w:rsidP="00B45853">
      <w:pPr>
        <w:pStyle w:val="secre"/>
        <w:ind w:firstLine="0"/>
        <w:jc w:val="left"/>
        <w:rPr>
          <w:rFonts w:ascii="Arial Narrow" w:hAnsi="Arial Narrow"/>
          <w:lang w:val="pt-BR"/>
        </w:rPr>
      </w:pPr>
    </w:p>
    <w:p w:rsidR="00816766" w:rsidRDefault="00816766" w:rsidP="00B45853">
      <w:pPr>
        <w:pStyle w:val="secre"/>
        <w:ind w:firstLine="0"/>
        <w:jc w:val="left"/>
        <w:rPr>
          <w:rFonts w:ascii="Arial Narrow" w:hAnsi="Arial Narrow"/>
          <w:lang w:val="pt-BR"/>
        </w:rPr>
      </w:pPr>
    </w:p>
    <w:p w:rsidR="00816766" w:rsidRPr="00DD3B47" w:rsidRDefault="00816766" w:rsidP="00B45853">
      <w:pPr>
        <w:pStyle w:val="secre"/>
        <w:ind w:firstLine="0"/>
        <w:jc w:val="left"/>
        <w:rPr>
          <w:rFonts w:ascii="Arial Narrow" w:hAnsi="Arial Narrow"/>
          <w:lang w:val="pt-BR"/>
        </w:rPr>
      </w:pPr>
    </w:p>
    <w:p w:rsidR="00241ADD" w:rsidRDefault="00726A7E" w:rsidP="00241ADD">
      <w:pPr>
        <w:jc w:val="center"/>
        <w:rPr>
          <w:sz w:val="16"/>
        </w:rPr>
      </w:pPr>
      <w:r w:rsidRPr="00DD3B47">
        <w:rPr>
          <w:sz w:val="16"/>
        </w:rPr>
        <w:t>Fdo.: ………………………………………………………………………</w:t>
      </w:r>
    </w:p>
    <w:sectPr w:rsidR="00241ADD" w:rsidSect="003A3657">
      <w:headerReference w:type="default" r:id="rId9"/>
      <w:footerReference w:type="default" r:id="rId10"/>
      <w:pgSz w:w="12242" w:h="15842"/>
      <w:pgMar w:top="2835" w:right="1418" w:bottom="851" w:left="1418" w:header="454"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88" w:rsidRDefault="00285188">
      <w:r>
        <w:separator/>
      </w:r>
    </w:p>
  </w:endnote>
  <w:endnote w:type="continuationSeparator" w:id="0">
    <w:p w:rsidR="00285188" w:rsidRDefault="0028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7B" w:rsidRPr="006F0C7D" w:rsidRDefault="00A6677B" w:rsidP="00A6677B">
    <w:pPr>
      <w:spacing w:line="276" w:lineRule="auto"/>
      <w:ind w:left="-709" w:right="-800"/>
      <w:jc w:val="both"/>
      <w:rPr>
        <w:sz w:val="8"/>
      </w:rPr>
    </w:pPr>
    <w:r w:rsidRPr="006F0C7D">
      <w:rPr>
        <w:rFonts w:ascii="Arial" w:hAnsi="Arial" w:cs="Arial"/>
        <w:sz w:val="8"/>
      </w:rPr>
      <w:t xml:space="preserve">Según lo dispuesto en la Ley Orgánica 3/2018 de 5 de diciembre de “Protección de datos personales y garantía de los derechos digitales”, se informa que los datos personales que obtenga SODEBUR S.A.U. y las </w:t>
    </w:r>
    <w:proofErr w:type="spellStart"/>
    <w:r w:rsidRPr="006F0C7D">
      <w:rPr>
        <w:rFonts w:ascii="Arial" w:hAnsi="Arial" w:cs="Arial"/>
        <w:sz w:val="8"/>
      </w:rPr>
      <w:t>ADRs</w:t>
    </w:r>
    <w:proofErr w:type="spellEnd"/>
    <w:r w:rsidRPr="006F0C7D">
      <w:rPr>
        <w:rFonts w:ascii="Arial" w:hAnsi="Arial" w:cs="Arial"/>
        <w:sz w:val="8"/>
      </w:rPr>
      <w:t xml:space="preserve">, de los solicitantes de esta subvención, serán tratados e incorporados 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6F0C7D">
      <w:rPr>
        <w:rFonts w:ascii="Arial" w:hAnsi="Arial" w:cs="Arial"/>
        <w:snapToGrid/>
        <w:sz w:val="8"/>
        <w:lang w:val="es-ES"/>
      </w:rPr>
      <w:t>Los solicitantes tienen derecho a presentar una reclamación ante la Agencia Española de Protección de Datos (</w:t>
    </w:r>
    <w:hyperlink r:id="rId1" w:history="1">
      <w:r w:rsidRPr="006F0C7D">
        <w:rPr>
          <w:rFonts w:ascii="Arial" w:hAnsi="Arial" w:cs="Arial"/>
          <w:snapToGrid/>
          <w:sz w:val="8"/>
          <w:lang w:val="es-ES"/>
        </w:rPr>
        <w:t>www.agpd.es</w:t>
      </w:r>
    </w:hyperlink>
    <w:r w:rsidRPr="006F0C7D">
      <w:rPr>
        <w:rFonts w:ascii="Arial" w:hAnsi="Arial" w:cs="Arial"/>
        <w:snapToGrid/>
        <w:sz w:val="8"/>
        <w:lang w:val="es-ES"/>
      </w:rPr>
      <w:t xml:space="preserve">). Para el ejercicio de sus derechos de acceso, rectificación o supresión, limitación de su tratamiento, portabilidad y/u oposición, podrá dirigirse al responsable del tratamiento: SODEBUR, S.A.U., Paseo del Espolón, 34 Burgos 09003,  Delegado de Protección de Datos: </w:t>
    </w:r>
    <w:hyperlink r:id="rId2" w:history="1">
      <w:r w:rsidRPr="006F0C7D">
        <w:rPr>
          <w:rStyle w:val="Hipervnculo"/>
          <w:rFonts w:ascii="Arial" w:hAnsi="Arial" w:cs="Arial"/>
          <w:snapToGrid/>
          <w:sz w:val="8"/>
          <w:lang w:val="es-ES"/>
        </w:rPr>
        <w:t>dpd@data-consulting.es</w:t>
      </w:r>
    </w:hyperlink>
    <w:r w:rsidRPr="006F0C7D">
      <w:rPr>
        <w:rFonts w:ascii="Arial" w:hAnsi="Arial" w:cs="Arial"/>
        <w:snapToGrid/>
        <w:sz w:val="8"/>
        <w:lang w:val="es-ES"/>
      </w:rPr>
      <w:t xml:space="preserve"> y a los responsables de las </w:t>
    </w:r>
    <w:proofErr w:type="spellStart"/>
    <w:r w:rsidRPr="006F0C7D">
      <w:rPr>
        <w:rFonts w:ascii="Arial" w:hAnsi="Arial" w:cs="Arial"/>
        <w:snapToGrid/>
        <w:sz w:val="8"/>
        <w:lang w:val="es-ES"/>
      </w:rPr>
      <w:t>ADRs</w:t>
    </w:r>
    <w:proofErr w:type="spellEnd"/>
    <w:r w:rsidRPr="006F0C7D">
      <w:rPr>
        <w:rFonts w:ascii="Arial" w:hAnsi="Arial" w:cs="Arial"/>
        <w:snapToGrid/>
        <w:sz w:val="8"/>
        <w:lang w:val="es-ES"/>
      </w:rPr>
      <w:t xml:space="preserve"> correspondientes: </w:t>
    </w:r>
    <w:hyperlink r:id="rId3" w:history="1">
      <w:r w:rsidRPr="006F0C7D">
        <w:rPr>
          <w:rStyle w:val="Hipervnculo"/>
          <w:rFonts w:ascii="Arial" w:hAnsi="Arial" w:cs="Arial"/>
          <w:snapToGrid/>
          <w:sz w:val="8"/>
          <w:lang w:val="es-ES"/>
        </w:rPr>
        <w:t>cedermerindades@lasmerindades.com</w:t>
      </w:r>
    </w:hyperlink>
    <w:r w:rsidRPr="006F0C7D">
      <w:rPr>
        <w:rStyle w:val="Hipervnculo"/>
        <w:rFonts w:ascii="Arial" w:hAnsi="Arial" w:cs="Arial"/>
        <w:snapToGrid/>
        <w:sz w:val="8"/>
        <w:lang w:val="es-ES"/>
      </w:rPr>
      <w:t xml:space="preserve">, </w:t>
    </w:r>
    <w:r w:rsidRPr="006F0C7D">
      <w:rPr>
        <w:rStyle w:val="Hipervnculo"/>
        <w:rFonts w:ascii="Arial" w:hAnsi="Arial" w:cs="Arial"/>
        <w:sz w:val="8"/>
      </w:rPr>
      <w:t xml:space="preserve"> </w:t>
    </w:r>
    <w:hyperlink r:id="rId4" w:history="1">
      <w:r w:rsidRPr="006F0C7D">
        <w:rPr>
          <w:rStyle w:val="Hipervnculo"/>
          <w:rFonts w:ascii="Arial" w:hAnsi="Arial" w:cs="Arial"/>
          <w:snapToGrid/>
          <w:sz w:val="8"/>
          <w:lang w:val="es-ES"/>
        </w:rPr>
        <w:t>agalsa@sierradelademanda.com</w:t>
      </w:r>
    </w:hyperlink>
    <w:r w:rsidRPr="006F0C7D">
      <w:rPr>
        <w:rStyle w:val="Hipervnculo"/>
        <w:rFonts w:ascii="Arial" w:hAnsi="Arial" w:cs="Arial"/>
        <w:snapToGrid/>
        <w:sz w:val="8"/>
        <w:lang w:val="es-ES"/>
      </w:rPr>
      <w:t>,</w:t>
    </w:r>
    <w:hyperlink r:id="rId5" w:history="1">
      <w:r w:rsidRPr="006F0C7D">
        <w:rPr>
          <w:rStyle w:val="Hipervnculo"/>
          <w:rFonts w:ascii="Arial" w:hAnsi="Arial" w:cs="Arial"/>
          <w:snapToGrid/>
          <w:sz w:val="8"/>
          <w:lang w:val="es-ES"/>
        </w:rPr>
        <w:t>rdb@riberadeldueroburgalesa.com</w:t>
      </w:r>
    </w:hyperlink>
    <w:r w:rsidRPr="006F0C7D">
      <w:rPr>
        <w:rStyle w:val="Hipervnculo"/>
        <w:rFonts w:ascii="Arial" w:hAnsi="Arial" w:cs="Arial"/>
        <w:snapToGrid/>
        <w:sz w:val="8"/>
        <w:lang w:val="es-ES"/>
      </w:rPr>
      <w:t xml:space="preserve">, </w:t>
    </w:r>
    <w:hyperlink r:id="rId6" w:history="1">
      <w:r w:rsidRPr="006F0C7D">
        <w:rPr>
          <w:rStyle w:val="Hipervnculo"/>
          <w:rFonts w:ascii="Arial" w:hAnsi="Arial" w:cs="Arial"/>
          <w:snapToGrid/>
          <w:sz w:val="8"/>
          <w:lang w:val="es-ES"/>
        </w:rPr>
        <w:t>asopiva@asopiva.com</w:t>
      </w:r>
    </w:hyperlink>
    <w:r w:rsidRPr="006F0C7D">
      <w:rPr>
        <w:rStyle w:val="Hipervnculo"/>
        <w:rFonts w:ascii="Arial" w:hAnsi="Arial" w:cs="Arial"/>
        <w:snapToGrid/>
        <w:sz w:val="8"/>
        <w:lang w:val="es-ES"/>
      </w:rPr>
      <w:t xml:space="preserve">, </w:t>
    </w:r>
    <w:hyperlink r:id="rId7" w:history="1">
      <w:r w:rsidRPr="006F0C7D">
        <w:rPr>
          <w:rStyle w:val="Hipervnculo"/>
          <w:rFonts w:ascii="Arial" w:hAnsi="Arial" w:cs="Arial"/>
          <w:snapToGrid/>
          <w:sz w:val="8"/>
          <w:lang w:val="es-ES"/>
        </w:rPr>
        <w:t>adeco-cam@cyl.com</w:t>
      </w:r>
    </w:hyperlink>
    <w:r w:rsidRPr="006F0C7D">
      <w:rPr>
        <w:rStyle w:val="Hipervnculo"/>
        <w:rFonts w:ascii="Arial" w:hAnsi="Arial" w:cs="Arial"/>
        <w:snapToGrid/>
        <w:sz w:val="8"/>
        <w:lang w:val="es-ES"/>
      </w:rPr>
      <w:t xml:space="preserve">, </w:t>
    </w:r>
    <w:hyperlink r:id="rId8" w:history="1">
      <w:r w:rsidRPr="006F0C7D">
        <w:rPr>
          <w:rStyle w:val="Hipervnculo"/>
          <w:rFonts w:ascii="Arial" w:hAnsi="Arial" w:cs="Arial"/>
          <w:snapToGrid/>
          <w:sz w:val="8"/>
          <w:lang w:val="es-ES"/>
        </w:rPr>
        <w:t>info@adecoar.com</w:t>
      </w:r>
    </w:hyperlink>
    <w:r w:rsidRPr="006F0C7D">
      <w:rPr>
        <w:rStyle w:val="Hipervnculo"/>
        <w:rFonts w:ascii="Arial" w:hAnsi="Arial" w:cs="Arial"/>
        <w:snapToGrid/>
        <w:sz w:val="8"/>
        <w:lang w:val="es-ES"/>
      </w:rPr>
      <w:t>,</w:t>
    </w:r>
    <w:r w:rsidRPr="006F0C7D">
      <w:rPr>
        <w:rFonts w:ascii="Arial" w:hAnsi="Arial" w:cs="Arial"/>
        <w:sz w:val="8"/>
      </w:rPr>
      <w:t xml:space="preserve"> </w:t>
    </w:r>
    <w:hyperlink r:id="rId9" w:tooltip="wlmailhtml:{54C25CEE-3EA2-4DDF-A054-42AF8265D640}mid://00000065/!x-usc:mailto:info@adecobureba.com&#10;CTRL + clic para seguir el vínculo" w:history="1">
      <w:r w:rsidRPr="006F0C7D">
        <w:rPr>
          <w:rStyle w:val="Hipervnculo"/>
          <w:rFonts w:ascii="Arial" w:hAnsi="Arial" w:cs="Arial"/>
          <w:sz w:val="8"/>
        </w:rPr>
        <w:t>info@adecobureba.com</w:t>
      </w:r>
    </w:hyperlink>
    <w:r w:rsidRPr="006F0C7D">
      <w:rPr>
        <w:rStyle w:val="Hipervnculo"/>
        <w:rFonts w:ascii="Arial" w:hAnsi="Arial" w:cs="Arial"/>
        <w:sz w:val="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88" w:rsidRDefault="00285188">
      <w:r>
        <w:separator/>
      </w:r>
    </w:p>
  </w:footnote>
  <w:footnote w:type="continuationSeparator" w:id="0">
    <w:p w:rsidR="00285188" w:rsidRDefault="0028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F" w:rsidRDefault="00EB2AFF">
    <w:pPr>
      <w:pStyle w:val="Encabezado"/>
    </w:pPr>
  </w:p>
  <w:p w:rsidR="003A6038" w:rsidRDefault="003250CC" w:rsidP="003A6038">
    <w:pPr>
      <w:pStyle w:val="Encabezado"/>
      <w:tabs>
        <w:tab w:val="clear" w:pos="4252"/>
        <w:tab w:val="clear" w:pos="8504"/>
        <w:tab w:val="center" w:pos="4394"/>
        <w:tab w:val="right" w:pos="8789"/>
      </w:tabs>
    </w:pPr>
    <w:r w:rsidRPr="003250CC">
      <w:rPr>
        <w:noProof/>
        <w:lang w:val="es-ES"/>
      </w:rPr>
      <w:drawing>
        <wp:anchor distT="0" distB="0" distL="114300" distR="114300" simplePos="0" relativeHeight="251654656" behindDoc="0" locked="0" layoutInCell="1" allowOverlap="1" wp14:anchorId="614048D9" wp14:editId="7A3789F7">
          <wp:simplePos x="0" y="0"/>
          <wp:positionH relativeFrom="column">
            <wp:posOffset>1606326</wp:posOffset>
          </wp:positionH>
          <wp:positionV relativeFrom="paragraph">
            <wp:posOffset>529366</wp:posOffset>
          </wp:positionV>
          <wp:extent cx="1029185" cy="488576"/>
          <wp:effectExtent l="19050" t="0" r="635" b="0"/>
          <wp:wrapNone/>
          <wp:docPr id="2" name="Imagen 7" descr="Logo%20ADRI%20R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ADRI%20Ribera"/>
                  <pic:cNvPicPr>
                    <a:picLocks noChangeAspect="1" noChangeArrowheads="1"/>
                  </pic:cNvPicPr>
                </pic:nvPicPr>
                <pic:blipFill>
                  <a:blip r:embed="rId1"/>
                  <a:srcRect/>
                  <a:stretch>
                    <a:fillRect/>
                  </a:stretch>
                </pic:blipFill>
                <pic:spPr bwMode="auto">
                  <a:xfrm>
                    <a:off x="0" y="0"/>
                    <a:ext cx="1028065" cy="48831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3632" behindDoc="0" locked="0" layoutInCell="1" allowOverlap="1" wp14:anchorId="3FB4C077" wp14:editId="1448791D">
          <wp:simplePos x="0" y="0"/>
          <wp:positionH relativeFrom="column">
            <wp:posOffset>3085502</wp:posOffset>
          </wp:positionH>
          <wp:positionV relativeFrom="paragraph">
            <wp:posOffset>529366</wp:posOffset>
          </wp:positionV>
          <wp:extent cx="1038860" cy="569259"/>
          <wp:effectExtent l="19050" t="0" r="8890" b="0"/>
          <wp:wrapNone/>
          <wp:docPr id="5" name="Imagen 8" descr="Logo aga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galsa"/>
                  <pic:cNvPicPr>
                    <a:picLocks noChangeAspect="1" noChangeArrowheads="1"/>
                  </pic:cNvPicPr>
                </pic:nvPicPr>
                <pic:blipFill>
                  <a:blip r:embed="rId2"/>
                  <a:srcRect/>
                  <a:stretch>
                    <a:fillRect/>
                  </a:stretch>
                </pic:blipFill>
                <pic:spPr bwMode="auto">
                  <a:xfrm>
                    <a:off x="0" y="0"/>
                    <a:ext cx="1038860" cy="568960"/>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5680" behindDoc="0" locked="0" layoutInCell="1" allowOverlap="1" wp14:anchorId="3B5B05E2" wp14:editId="2DFD795B">
          <wp:simplePos x="0" y="0"/>
          <wp:positionH relativeFrom="column">
            <wp:posOffset>4380902</wp:posOffset>
          </wp:positionH>
          <wp:positionV relativeFrom="paragraph">
            <wp:posOffset>376966</wp:posOffset>
          </wp:positionV>
          <wp:extent cx="725021" cy="721659"/>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o-bureba.png"/>
                  <pic:cNvPicPr/>
                </pic:nvPicPr>
                <pic:blipFill>
                  <a:blip r:embed="rId3">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anchor>
      </w:drawing>
    </w:r>
    <w:r w:rsidRPr="003250CC">
      <w:rPr>
        <w:noProof/>
        <w:lang w:val="es-ES"/>
      </w:rPr>
      <w:drawing>
        <wp:anchor distT="0" distB="0" distL="114300" distR="114300" simplePos="0" relativeHeight="251656704" behindDoc="0" locked="0" layoutInCell="1" allowOverlap="1" wp14:anchorId="7025721F" wp14:editId="6797F5D6">
          <wp:simplePos x="0" y="0"/>
          <wp:positionH relativeFrom="column">
            <wp:posOffset>4797761</wp:posOffset>
          </wp:positionH>
          <wp:positionV relativeFrom="paragraph">
            <wp:posOffset>-35411</wp:posOffset>
          </wp:positionV>
          <wp:extent cx="1168774" cy="372036"/>
          <wp:effectExtent l="19050" t="0" r="0" b="0"/>
          <wp:wrapNone/>
          <wp:docPr id="12" name="Imagen 9" descr="Logo asop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sopiva"/>
                  <pic:cNvPicPr>
                    <a:picLocks noChangeAspect="1" noChangeArrowheads="1"/>
                  </pic:cNvPicPr>
                </pic:nvPicPr>
                <pic:blipFill>
                  <a:blip r:embed="rId4"/>
                  <a:srcRect l="12352" r="33537"/>
                  <a:stretch>
                    <a:fillRect/>
                  </a:stretch>
                </pic:blipFill>
                <pic:spPr bwMode="auto">
                  <a:xfrm>
                    <a:off x="0" y="0"/>
                    <a:ext cx="1168400" cy="37147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7728" behindDoc="0" locked="0" layoutInCell="1" allowOverlap="1" wp14:anchorId="4BBF0635" wp14:editId="7A5DF591">
          <wp:simplePos x="0" y="0"/>
          <wp:positionH relativeFrom="column">
            <wp:posOffset>3336514</wp:posOffset>
          </wp:positionH>
          <wp:positionV relativeFrom="paragraph">
            <wp:posOffset>-80234</wp:posOffset>
          </wp:positionV>
          <wp:extent cx="1150844" cy="457200"/>
          <wp:effectExtent l="19050" t="0" r="0" b="0"/>
          <wp:wrapNone/>
          <wp:docPr id="13" name="0 Imagen" descr="Logo C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DER.jpg"/>
                  <pic:cNvPicPr/>
                </pic:nvPicPr>
                <pic:blipFill>
                  <a:blip r:embed="rId5"/>
                  <a:stretch>
                    <a:fillRect/>
                  </a:stretch>
                </pic:blipFill>
                <pic:spPr>
                  <a:xfrm>
                    <a:off x="0" y="0"/>
                    <a:ext cx="1150620" cy="457200"/>
                  </a:xfrm>
                  <a:prstGeom prst="rect">
                    <a:avLst/>
                  </a:prstGeom>
                </pic:spPr>
              </pic:pic>
            </a:graphicData>
          </a:graphic>
        </wp:anchor>
      </w:drawing>
    </w:r>
    <w:r w:rsidRPr="003250CC">
      <w:rPr>
        <w:noProof/>
        <w:lang w:val="es-ES"/>
      </w:rPr>
      <w:drawing>
        <wp:anchor distT="0" distB="0" distL="114300" distR="114300" simplePos="0" relativeHeight="251658752" behindDoc="0" locked="0" layoutInCell="1" allowOverlap="1" wp14:anchorId="01A2C579" wp14:editId="5C7E67EE">
          <wp:simplePos x="0" y="0"/>
          <wp:positionH relativeFrom="column">
            <wp:posOffset>2632785</wp:posOffset>
          </wp:positionH>
          <wp:positionV relativeFrom="paragraph">
            <wp:posOffset>-102646</wp:posOffset>
          </wp:positionV>
          <wp:extent cx="431800" cy="439271"/>
          <wp:effectExtent l="19050" t="0" r="6350" b="0"/>
          <wp:wrapNone/>
          <wp:docPr id="14" name="Imagen 3" descr="Logo%20Adec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Adecoar"/>
                  <pic:cNvPicPr>
                    <a:picLocks noChangeAspect="1" noChangeArrowheads="1"/>
                  </pic:cNvPicPr>
                </pic:nvPicPr>
                <pic:blipFill>
                  <a:blip r:embed="rId6"/>
                  <a:srcRect/>
                  <a:stretch>
                    <a:fillRect/>
                  </a:stretch>
                </pic:blipFill>
                <pic:spPr bwMode="auto">
                  <a:xfrm>
                    <a:off x="0" y="0"/>
                    <a:ext cx="431800" cy="43878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9776" behindDoc="0" locked="0" layoutInCell="1" allowOverlap="1" wp14:anchorId="7865FF68" wp14:editId="7C043E4D">
          <wp:simplePos x="0" y="0"/>
          <wp:positionH relativeFrom="column">
            <wp:posOffset>198867</wp:posOffset>
          </wp:positionH>
          <wp:positionV relativeFrom="paragraph">
            <wp:posOffset>-8516</wp:posOffset>
          </wp:positionV>
          <wp:extent cx="1944221" cy="345141"/>
          <wp:effectExtent l="19050" t="0" r="0" b="0"/>
          <wp:wrapNone/>
          <wp:docPr id="15" name="4 Imagen" descr="sodebur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bur sin fondo.png"/>
                  <pic:cNvPicPr/>
                </pic:nvPicPr>
                <pic:blipFill>
                  <a:blip r:embed="rId7"/>
                  <a:stretch>
                    <a:fillRect/>
                  </a:stretch>
                </pic:blipFill>
                <pic:spPr>
                  <a:xfrm>
                    <a:off x="0" y="0"/>
                    <a:ext cx="1944221" cy="345141"/>
                  </a:xfrm>
                  <a:prstGeom prst="rect">
                    <a:avLst/>
                  </a:prstGeom>
                </pic:spPr>
              </pic:pic>
            </a:graphicData>
          </a:graphic>
        </wp:anchor>
      </w:drawing>
    </w:r>
    <w:r w:rsidRPr="003250CC">
      <w:rPr>
        <w:noProof/>
        <w:lang w:val="es-ES"/>
      </w:rPr>
      <w:drawing>
        <wp:anchor distT="0" distB="0" distL="114300" distR="114300" simplePos="0" relativeHeight="251660800" behindDoc="0" locked="0" layoutInCell="1" allowOverlap="1" wp14:anchorId="49D70409" wp14:editId="58C2B50B">
          <wp:simplePos x="0" y="0"/>
          <wp:positionH relativeFrom="column">
            <wp:posOffset>221279</wp:posOffset>
          </wp:positionH>
          <wp:positionV relativeFrom="paragraph">
            <wp:posOffset>623495</wp:posOffset>
          </wp:positionV>
          <wp:extent cx="877420" cy="358589"/>
          <wp:effectExtent l="19050" t="0" r="0" b="0"/>
          <wp:wrapNone/>
          <wp:docPr id="16" name="Imagen 6" descr="logo%20adeco%20c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adeco%20camino"/>
                  <pic:cNvPicPr>
                    <a:picLocks noChangeAspect="1" noChangeArrowheads="1"/>
                  </pic:cNvPicPr>
                </pic:nvPicPr>
                <pic:blipFill>
                  <a:blip r:embed="rId8"/>
                  <a:srcRect r="38788"/>
                  <a:stretch>
                    <a:fillRect/>
                  </a:stretch>
                </pic:blipFill>
                <pic:spPr bwMode="auto">
                  <a:xfrm>
                    <a:off x="0" y="0"/>
                    <a:ext cx="876935" cy="358140"/>
                  </a:xfrm>
                  <a:prstGeom prst="rect">
                    <a:avLst/>
                  </a:prstGeom>
                  <a:noFill/>
                  <a:ln w="9525">
                    <a:noFill/>
                    <a:miter lim="800000"/>
                    <a:headEnd/>
                    <a:tailEnd/>
                  </a:ln>
                </pic:spPr>
              </pic:pic>
            </a:graphicData>
          </a:graphic>
        </wp:anchor>
      </w:drawing>
    </w:r>
  </w:p>
  <w:p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91B0AE0"/>
    <w:multiLevelType w:val="hybridMultilevel"/>
    <w:tmpl w:val="1A9AED60"/>
    <w:lvl w:ilvl="0" w:tplc="0C0A0017">
      <w:start w:val="8"/>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8B45C4"/>
    <w:multiLevelType w:val="hybridMultilevel"/>
    <w:tmpl w:val="062AE8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DF38DC"/>
    <w:multiLevelType w:val="hybridMultilevel"/>
    <w:tmpl w:val="208C002E"/>
    <w:lvl w:ilvl="0" w:tplc="499AF064">
      <w:start w:val="1"/>
      <w:numFmt w:val="bullet"/>
      <w:lvlText w:val=""/>
      <w:lvlJc w:val="left"/>
      <w:pPr>
        <w:ind w:left="2062" w:hanging="360"/>
      </w:pPr>
      <w:rPr>
        <w:rFonts w:ascii="Symbol" w:hAnsi="Symbol"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9">
    <w:nsid w:val="55CC3E5E"/>
    <w:multiLevelType w:val="hybridMultilevel"/>
    <w:tmpl w:val="B41292A0"/>
    <w:lvl w:ilvl="0" w:tplc="326A65B0">
      <w:start w:val="1"/>
      <w:numFmt w:val="lowerLetter"/>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A0169C4"/>
    <w:multiLevelType w:val="hybridMultilevel"/>
    <w:tmpl w:val="90CA39F0"/>
    <w:lvl w:ilvl="0" w:tplc="D4A2D2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12"/>
  </w:num>
  <w:num w:numId="6">
    <w:abstractNumId w:val="4"/>
  </w:num>
  <w:num w:numId="7">
    <w:abstractNumId w:val="0"/>
  </w:num>
  <w:num w:numId="8">
    <w:abstractNumId w:val="7"/>
  </w:num>
  <w:num w:numId="9">
    <w:abstractNumId w:val="1"/>
  </w:num>
  <w:num w:numId="10">
    <w:abstractNumId w:val="11"/>
  </w:num>
  <w:num w:numId="11">
    <w:abstractNumId w:val="3"/>
  </w:num>
  <w:num w:numId="12">
    <w:abstractNumId w:val="10"/>
  </w:num>
  <w:num w:numId="13">
    <w:abstractNumId w:val="13"/>
  </w:num>
  <w:num w:numId="1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15984"/>
    <w:rsid w:val="00023B5F"/>
    <w:rsid w:val="0002708C"/>
    <w:rsid w:val="00054806"/>
    <w:rsid w:val="000617DB"/>
    <w:rsid w:val="00083028"/>
    <w:rsid w:val="00086004"/>
    <w:rsid w:val="000874BF"/>
    <w:rsid w:val="000970AB"/>
    <w:rsid w:val="000F3629"/>
    <w:rsid w:val="000F54AE"/>
    <w:rsid w:val="000F6ACE"/>
    <w:rsid w:val="0011312B"/>
    <w:rsid w:val="00137C13"/>
    <w:rsid w:val="0018291F"/>
    <w:rsid w:val="001835CC"/>
    <w:rsid w:val="001927E4"/>
    <w:rsid w:val="001928E1"/>
    <w:rsid w:val="00194FC9"/>
    <w:rsid w:val="001A412C"/>
    <w:rsid w:val="001A67F2"/>
    <w:rsid w:val="001B7828"/>
    <w:rsid w:val="001D75FC"/>
    <w:rsid w:val="001E6D55"/>
    <w:rsid w:val="001F357D"/>
    <w:rsid w:val="001F5166"/>
    <w:rsid w:val="00204D3E"/>
    <w:rsid w:val="00226392"/>
    <w:rsid w:val="00241ADD"/>
    <w:rsid w:val="0024665D"/>
    <w:rsid w:val="00271D71"/>
    <w:rsid w:val="00282DFF"/>
    <w:rsid w:val="00285188"/>
    <w:rsid w:val="00291E6E"/>
    <w:rsid w:val="002921EB"/>
    <w:rsid w:val="002A4FF8"/>
    <w:rsid w:val="002A5CB6"/>
    <w:rsid w:val="002C01EC"/>
    <w:rsid w:val="002D0A99"/>
    <w:rsid w:val="002D4475"/>
    <w:rsid w:val="002D6160"/>
    <w:rsid w:val="002E738C"/>
    <w:rsid w:val="002F0320"/>
    <w:rsid w:val="00307531"/>
    <w:rsid w:val="003250CC"/>
    <w:rsid w:val="00330E4A"/>
    <w:rsid w:val="003331F8"/>
    <w:rsid w:val="00337CA9"/>
    <w:rsid w:val="00345357"/>
    <w:rsid w:val="00346730"/>
    <w:rsid w:val="003602A8"/>
    <w:rsid w:val="0036327D"/>
    <w:rsid w:val="00364428"/>
    <w:rsid w:val="00364E59"/>
    <w:rsid w:val="00367A8B"/>
    <w:rsid w:val="003766C9"/>
    <w:rsid w:val="003831F6"/>
    <w:rsid w:val="003920E7"/>
    <w:rsid w:val="003A3657"/>
    <w:rsid w:val="003A6038"/>
    <w:rsid w:val="003B38E2"/>
    <w:rsid w:val="003B3966"/>
    <w:rsid w:val="003B6F5B"/>
    <w:rsid w:val="003C2960"/>
    <w:rsid w:val="003C5962"/>
    <w:rsid w:val="003C5E4B"/>
    <w:rsid w:val="003E5D12"/>
    <w:rsid w:val="003F10B1"/>
    <w:rsid w:val="00413B97"/>
    <w:rsid w:val="00434498"/>
    <w:rsid w:val="00437978"/>
    <w:rsid w:val="00455477"/>
    <w:rsid w:val="00471043"/>
    <w:rsid w:val="00477DEF"/>
    <w:rsid w:val="00490C5B"/>
    <w:rsid w:val="00492AB4"/>
    <w:rsid w:val="00493A51"/>
    <w:rsid w:val="00495D01"/>
    <w:rsid w:val="00496B9F"/>
    <w:rsid w:val="004C1447"/>
    <w:rsid w:val="004C397D"/>
    <w:rsid w:val="004C7891"/>
    <w:rsid w:val="004F22F6"/>
    <w:rsid w:val="004F4D48"/>
    <w:rsid w:val="00514F59"/>
    <w:rsid w:val="005210EA"/>
    <w:rsid w:val="005226FE"/>
    <w:rsid w:val="00533A74"/>
    <w:rsid w:val="00534C2E"/>
    <w:rsid w:val="005377E1"/>
    <w:rsid w:val="00554721"/>
    <w:rsid w:val="00560709"/>
    <w:rsid w:val="00565579"/>
    <w:rsid w:val="00572CE2"/>
    <w:rsid w:val="00576FA9"/>
    <w:rsid w:val="005776E4"/>
    <w:rsid w:val="00587D92"/>
    <w:rsid w:val="00593C0D"/>
    <w:rsid w:val="0059506B"/>
    <w:rsid w:val="005A4521"/>
    <w:rsid w:val="005B5BCD"/>
    <w:rsid w:val="005C0981"/>
    <w:rsid w:val="005C3E38"/>
    <w:rsid w:val="0060377D"/>
    <w:rsid w:val="00604405"/>
    <w:rsid w:val="0060578D"/>
    <w:rsid w:val="006140ED"/>
    <w:rsid w:val="00630172"/>
    <w:rsid w:val="0063437C"/>
    <w:rsid w:val="0063797A"/>
    <w:rsid w:val="0066495E"/>
    <w:rsid w:val="00675474"/>
    <w:rsid w:val="0067717B"/>
    <w:rsid w:val="0069040F"/>
    <w:rsid w:val="006936A7"/>
    <w:rsid w:val="00694B4A"/>
    <w:rsid w:val="00694EA0"/>
    <w:rsid w:val="006A1CCA"/>
    <w:rsid w:val="006B3A0C"/>
    <w:rsid w:val="006D0A26"/>
    <w:rsid w:val="006D1397"/>
    <w:rsid w:val="006D2C60"/>
    <w:rsid w:val="006D7705"/>
    <w:rsid w:val="006E0FD4"/>
    <w:rsid w:val="006E4095"/>
    <w:rsid w:val="006F13F3"/>
    <w:rsid w:val="006F7485"/>
    <w:rsid w:val="00710297"/>
    <w:rsid w:val="00712CDB"/>
    <w:rsid w:val="00714CB2"/>
    <w:rsid w:val="007152D6"/>
    <w:rsid w:val="007258F5"/>
    <w:rsid w:val="00726A7E"/>
    <w:rsid w:val="00730814"/>
    <w:rsid w:val="00735827"/>
    <w:rsid w:val="007646CC"/>
    <w:rsid w:val="00777C51"/>
    <w:rsid w:val="00794DF0"/>
    <w:rsid w:val="007A71F4"/>
    <w:rsid w:val="007D02F7"/>
    <w:rsid w:val="00805A10"/>
    <w:rsid w:val="00816766"/>
    <w:rsid w:val="00840E9A"/>
    <w:rsid w:val="008443D8"/>
    <w:rsid w:val="00846D21"/>
    <w:rsid w:val="00870311"/>
    <w:rsid w:val="00871F27"/>
    <w:rsid w:val="00877B62"/>
    <w:rsid w:val="00884932"/>
    <w:rsid w:val="008873AC"/>
    <w:rsid w:val="00887485"/>
    <w:rsid w:val="008B0605"/>
    <w:rsid w:val="008C5448"/>
    <w:rsid w:val="008C59F8"/>
    <w:rsid w:val="008D21E1"/>
    <w:rsid w:val="008D4D40"/>
    <w:rsid w:val="008E0C46"/>
    <w:rsid w:val="008E2A68"/>
    <w:rsid w:val="008F3958"/>
    <w:rsid w:val="008F69ED"/>
    <w:rsid w:val="00910E99"/>
    <w:rsid w:val="0091291C"/>
    <w:rsid w:val="009404B1"/>
    <w:rsid w:val="00966E6F"/>
    <w:rsid w:val="0097057C"/>
    <w:rsid w:val="00971621"/>
    <w:rsid w:val="009820E0"/>
    <w:rsid w:val="009A093F"/>
    <w:rsid w:val="009A7273"/>
    <w:rsid w:val="009C7C9E"/>
    <w:rsid w:val="009D0D3B"/>
    <w:rsid w:val="009E571F"/>
    <w:rsid w:val="00A156E9"/>
    <w:rsid w:val="00A15FA0"/>
    <w:rsid w:val="00A26E03"/>
    <w:rsid w:val="00A409B6"/>
    <w:rsid w:val="00A463AD"/>
    <w:rsid w:val="00A50808"/>
    <w:rsid w:val="00A51446"/>
    <w:rsid w:val="00A56FDD"/>
    <w:rsid w:val="00A63E49"/>
    <w:rsid w:val="00A6677B"/>
    <w:rsid w:val="00A936DA"/>
    <w:rsid w:val="00AA2DAF"/>
    <w:rsid w:val="00AA4C2A"/>
    <w:rsid w:val="00AC4006"/>
    <w:rsid w:val="00AD06DD"/>
    <w:rsid w:val="00AF1797"/>
    <w:rsid w:val="00AF545D"/>
    <w:rsid w:val="00B1393D"/>
    <w:rsid w:val="00B27497"/>
    <w:rsid w:val="00B45853"/>
    <w:rsid w:val="00B46EBD"/>
    <w:rsid w:val="00B52FC6"/>
    <w:rsid w:val="00B8119A"/>
    <w:rsid w:val="00B818A8"/>
    <w:rsid w:val="00B81D1F"/>
    <w:rsid w:val="00B948F6"/>
    <w:rsid w:val="00B9633A"/>
    <w:rsid w:val="00BB31D8"/>
    <w:rsid w:val="00BC68CF"/>
    <w:rsid w:val="00BD2720"/>
    <w:rsid w:val="00C041BF"/>
    <w:rsid w:val="00C079B9"/>
    <w:rsid w:val="00C07E24"/>
    <w:rsid w:val="00C07ED6"/>
    <w:rsid w:val="00C10AB2"/>
    <w:rsid w:val="00C234CE"/>
    <w:rsid w:val="00C3604B"/>
    <w:rsid w:val="00C363B2"/>
    <w:rsid w:val="00C4660C"/>
    <w:rsid w:val="00C66AF9"/>
    <w:rsid w:val="00C809C5"/>
    <w:rsid w:val="00C90597"/>
    <w:rsid w:val="00C91E31"/>
    <w:rsid w:val="00CA6FD2"/>
    <w:rsid w:val="00CB4602"/>
    <w:rsid w:val="00D07E8B"/>
    <w:rsid w:val="00D14873"/>
    <w:rsid w:val="00D1599C"/>
    <w:rsid w:val="00D17A86"/>
    <w:rsid w:val="00D24C1E"/>
    <w:rsid w:val="00D33879"/>
    <w:rsid w:val="00D42E06"/>
    <w:rsid w:val="00D56A03"/>
    <w:rsid w:val="00D72A12"/>
    <w:rsid w:val="00D77EA5"/>
    <w:rsid w:val="00DB4278"/>
    <w:rsid w:val="00DC1B97"/>
    <w:rsid w:val="00DC3C6D"/>
    <w:rsid w:val="00DC5D05"/>
    <w:rsid w:val="00DD3B47"/>
    <w:rsid w:val="00DE6F3A"/>
    <w:rsid w:val="00E116FB"/>
    <w:rsid w:val="00E227EC"/>
    <w:rsid w:val="00E45396"/>
    <w:rsid w:val="00E45876"/>
    <w:rsid w:val="00E668C7"/>
    <w:rsid w:val="00E87989"/>
    <w:rsid w:val="00EA63DB"/>
    <w:rsid w:val="00EB2AFF"/>
    <w:rsid w:val="00EC205C"/>
    <w:rsid w:val="00EC54FD"/>
    <w:rsid w:val="00EC66F8"/>
    <w:rsid w:val="00ED2188"/>
    <w:rsid w:val="00ED668B"/>
    <w:rsid w:val="00ED6990"/>
    <w:rsid w:val="00ED6C6F"/>
    <w:rsid w:val="00EE7D5F"/>
    <w:rsid w:val="00EF3EA0"/>
    <w:rsid w:val="00F04FA0"/>
    <w:rsid w:val="00F24375"/>
    <w:rsid w:val="00F34A68"/>
    <w:rsid w:val="00F35D75"/>
    <w:rsid w:val="00F4258C"/>
    <w:rsid w:val="00F426D8"/>
    <w:rsid w:val="00F627FB"/>
    <w:rsid w:val="00F70909"/>
    <w:rsid w:val="00F71668"/>
    <w:rsid w:val="00F85F73"/>
    <w:rsid w:val="00F90F42"/>
    <w:rsid w:val="00FA1E00"/>
    <w:rsid w:val="00FB3423"/>
    <w:rsid w:val="00FC2281"/>
    <w:rsid w:val="00FC5DC8"/>
    <w:rsid w:val="00FD2608"/>
    <w:rsid w:val="00FF1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link w:val="Piedepgina"/>
    <w:uiPriority w:val="99"/>
    <w:rsid w:val="008C5448"/>
    <w:rPr>
      <w:snapToGrid w:val="0"/>
      <w:lang w:val="es-ES_tradnl"/>
    </w:rPr>
  </w:style>
  <w:style w:type="paragraph" w:styleId="Textosinformato">
    <w:name w:val="Plain Text"/>
    <w:basedOn w:val="Normal"/>
    <w:link w:val="TextosinformatoCar"/>
    <w:uiPriority w:val="99"/>
    <w:unhideWhenUsed/>
    <w:rsid w:val="003A3657"/>
    <w:rPr>
      <w:rFonts w:ascii="Calibri" w:eastAsiaTheme="minorHAnsi" w:hAnsi="Calibri" w:cstheme="minorBidi"/>
      <w:snapToGrid/>
      <w:sz w:val="22"/>
      <w:szCs w:val="21"/>
      <w:lang w:val="es-ES" w:eastAsia="en-US"/>
    </w:rPr>
  </w:style>
  <w:style w:type="character" w:customStyle="1" w:styleId="TextosinformatoCar">
    <w:name w:val="Texto sin formato Car"/>
    <w:basedOn w:val="Fuentedeprrafopredeter"/>
    <w:link w:val="Textosinformato"/>
    <w:uiPriority w:val="99"/>
    <w:rsid w:val="003A365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link w:val="Piedepgina"/>
    <w:uiPriority w:val="99"/>
    <w:rsid w:val="008C5448"/>
    <w:rPr>
      <w:snapToGrid w:val="0"/>
      <w:lang w:val="es-ES_tradnl"/>
    </w:rPr>
  </w:style>
  <w:style w:type="paragraph" w:styleId="Textosinformato">
    <w:name w:val="Plain Text"/>
    <w:basedOn w:val="Normal"/>
    <w:link w:val="TextosinformatoCar"/>
    <w:uiPriority w:val="99"/>
    <w:unhideWhenUsed/>
    <w:rsid w:val="003A3657"/>
    <w:rPr>
      <w:rFonts w:ascii="Calibri" w:eastAsiaTheme="minorHAnsi" w:hAnsi="Calibri" w:cstheme="minorBidi"/>
      <w:snapToGrid/>
      <w:sz w:val="22"/>
      <w:szCs w:val="21"/>
      <w:lang w:val="es-ES" w:eastAsia="en-US"/>
    </w:rPr>
  </w:style>
  <w:style w:type="character" w:customStyle="1" w:styleId="TextosinformatoCar">
    <w:name w:val="Texto sin formato Car"/>
    <w:basedOn w:val="Fuentedeprrafopredeter"/>
    <w:link w:val="Textosinformato"/>
    <w:uiPriority w:val="99"/>
    <w:rsid w:val="003A365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78336">
      <w:bodyDiv w:val="1"/>
      <w:marLeft w:val="0"/>
      <w:marRight w:val="0"/>
      <w:marTop w:val="0"/>
      <w:marBottom w:val="0"/>
      <w:divBdr>
        <w:top w:val="none" w:sz="0" w:space="0" w:color="auto"/>
        <w:left w:val="none" w:sz="0" w:space="0" w:color="auto"/>
        <w:bottom w:val="none" w:sz="0" w:space="0" w:color="auto"/>
        <w:right w:val="none" w:sz="0" w:space="0" w:color="auto"/>
      </w:divBdr>
    </w:div>
    <w:div w:id="11575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info@adecoar.com" TargetMode="External"/><Relationship Id="rId3" Type="http://schemas.openxmlformats.org/officeDocument/2006/relationships/hyperlink" Target="mailto:cedermerindades@lasmerindades.com" TargetMode="External"/><Relationship Id="rId7" Type="http://schemas.openxmlformats.org/officeDocument/2006/relationships/hyperlink" Target="mailto:adeco-cam@cyl.com" TargetMode="External"/><Relationship Id="rId2" Type="http://schemas.openxmlformats.org/officeDocument/2006/relationships/hyperlink" Target="mailto:dpd@data-consulting.es" TargetMode="External"/><Relationship Id="rId1" Type="http://schemas.openxmlformats.org/officeDocument/2006/relationships/hyperlink" Target="http://www.agpd.es" TargetMode="External"/><Relationship Id="rId6" Type="http://schemas.openxmlformats.org/officeDocument/2006/relationships/hyperlink" Target="mailto:asopiva@asopiva.com" TargetMode="External"/><Relationship Id="rId5" Type="http://schemas.openxmlformats.org/officeDocument/2006/relationships/hyperlink" Target="mailto:rdb@riberadeldueroburgalesa.com" TargetMode="External"/><Relationship Id="rId4" Type="http://schemas.openxmlformats.org/officeDocument/2006/relationships/hyperlink" Target="mailto:agalsa@sierradelademanda.com" TargetMode="External"/><Relationship Id="rId9" Type="http://schemas.openxmlformats.org/officeDocument/2006/relationships/hyperlink" Target="wlmailhtml:%7b54C25CEE-3EA2-4DDF-A054-42AF8265D640%7dmid://00000065/!x-usc:mailto:info@adecobureba.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148F-5B5E-4EFD-A00E-A3D80657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ruth</cp:lastModifiedBy>
  <cp:revision>2</cp:revision>
  <cp:lastPrinted>2014-06-06T07:47:00Z</cp:lastPrinted>
  <dcterms:created xsi:type="dcterms:W3CDTF">2020-06-16T11:33:00Z</dcterms:created>
  <dcterms:modified xsi:type="dcterms:W3CDTF">2020-06-16T11:33:00Z</dcterms:modified>
</cp:coreProperties>
</file>